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400" w:rsidRDefault="00B60400" w:rsidP="00B60400">
      <w:pPr>
        <w:tabs>
          <w:tab w:val="left" w:pos="1637"/>
          <w:tab w:val="left" w:pos="1638"/>
        </w:tabs>
        <w:spacing w:before="74" w:line="268" w:lineRule="auto"/>
        <w:ind w:right="507"/>
        <w:rPr>
          <w:sz w:val="24"/>
          <w:szCs w:val="24"/>
        </w:rPr>
      </w:pPr>
    </w:p>
    <w:p w:rsidR="006B3667" w:rsidRPr="00B60400" w:rsidRDefault="00B60400" w:rsidP="00B60400">
      <w:pPr>
        <w:tabs>
          <w:tab w:val="left" w:pos="1637"/>
          <w:tab w:val="left" w:pos="1638"/>
        </w:tabs>
        <w:spacing w:before="74" w:line="268" w:lineRule="auto"/>
        <w:ind w:right="507"/>
        <w:rPr>
          <w:sz w:val="24"/>
          <w:szCs w:val="24"/>
        </w:rPr>
      </w:pPr>
      <w:r w:rsidRPr="00B60400">
        <w:rPr>
          <w:noProof/>
          <w:lang w:eastAsia="ru-RU"/>
        </w:rPr>
        <w:drawing>
          <wp:inline distT="0" distB="0" distL="0" distR="0" wp14:anchorId="5CF43E13" wp14:editId="20FE3765">
            <wp:extent cx="5695911" cy="7668566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23" cy="76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400">
        <w:rPr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Средневзвешенная</w:t>
      </w:r>
      <w:r w:rsidR="00EB483B" w:rsidRPr="00B60400">
        <w:rPr>
          <w:spacing w:val="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система</w:t>
      </w:r>
      <w:r w:rsidR="00EB483B" w:rsidRPr="00B60400">
        <w:rPr>
          <w:spacing w:val="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оценки</w:t>
      </w:r>
      <w:r w:rsidR="00EB483B" w:rsidRPr="00B60400">
        <w:rPr>
          <w:spacing w:val="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направлена</w:t>
      </w:r>
      <w:r w:rsidR="00EB483B" w:rsidRPr="00B60400">
        <w:rPr>
          <w:spacing w:val="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на</w:t>
      </w:r>
      <w:r w:rsidR="00EB483B" w:rsidRPr="00B60400">
        <w:rPr>
          <w:spacing w:val="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качественную</w:t>
      </w:r>
      <w:r w:rsidR="00EB483B" w:rsidRPr="00B60400">
        <w:rPr>
          <w:spacing w:val="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подготовку</w:t>
      </w:r>
      <w:r w:rsidR="00EB483B" w:rsidRPr="00B60400">
        <w:rPr>
          <w:spacing w:val="-13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учеников,</w:t>
      </w:r>
      <w:r w:rsidR="00EB483B" w:rsidRPr="00B60400">
        <w:rPr>
          <w:spacing w:val="-14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глубокое</w:t>
      </w:r>
      <w:r w:rsidR="00EB483B" w:rsidRPr="00B60400">
        <w:rPr>
          <w:spacing w:val="-12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усвоение</w:t>
      </w:r>
      <w:r w:rsidR="00EB483B" w:rsidRPr="00B60400">
        <w:rPr>
          <w:spacing w:val="-1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ими</w:t>
      </w:r>
      <w:r w:rsidR="00EB483B" w:rsidRPr="00B60400">
        <w:rPr>
          <w:spacing w:val="-1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изучаемого</w:t>
      </w:r>
      <w:r w:rsidR="00EB483B" w:rsidRPr="00B60400">
        <w:rPr>
          <w:spacing w:val="-12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материала</w:t>
      </w:r>
      <w:r w:rsidR="00EB483B" w:rsidRPr="00B60400">
        <w:rPr>
          <w:spacing w:val="-13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и</w:t>
      </w:r>
      <w:r w:rsidR="00EB483B" w:rsidRPr="00B60400">
        <w:rPr>
          <w:spacing w:val="-12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включает</w:t>
      </w:r>
      <w:r w:rsidR="00EB483B" w:rsidRPr="00B60400">
        <w:rPr>
          <w:spacing w:val="-67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всестороннюю</w:t>
      </w:r>
      <w:r w:rsidR="00EB483B" w:rsidRPr="00B60400">
        <w:rPr>
          <w:spacing w:val="-3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оценку</w:t>
      </w:r>
      <w:r w:rsidR="00EB483B" w:rsidRPr="00B60400">
        <w:rPr>
          <w:spacing w:val="-3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учебной</w:t>
      </w:r>
      <w:r w:rsidR="00EB483B" w:rsidRPr="00B60400">
        <w:rPr>
          <w:spacing w:val="-4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деятельности</w:t>
      </w:r>
      <w:r w:rsidR="00EB483B" w:rsidRPr="00B60400">
        <w:rPr>
          <w:spacing w:val="-1"/>
          <w:sz w:val="24"/>
          <w:szCs w:val="24"/>
        </w:rPr>
        <w:t xml:space="preserve"> </w:t>
      </w:r>
      <w:r w:rsidR="00AE15EA" w:rsidRPr="00B60400">
        <w:rPr>
          <w:sz w:val="24"/>
          <w:szCs w:val="24"/>
        </w:rPr>
        <w:t>обучающихся</w:t>
      </w:r>
      <w:r w:rsidR="00EB483B" w:rsidRPr="00B60400">
        <w:rPr>
          <w:spacing w:val="-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в</w:t>
      </w:r>
      <w:r w:rsidR="00EB483B" w:rsidRPr="00B60400">
        <w:rPr>
          <w:spacing w:val="-3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учебном</w:t>
      </w:r>
      <w:r w:rsidR="00EB483B" w:rsidRPr="00B60400">
        <w:rPr>
          <w:spacing w:val="-1"/>
          <w:sz w:val="24"/>
          <w:szCs w:val="24"/>
        </w:rPr>
        <w:t xml:space="preserve"> </w:t>
      </w:r>
      <w:r w:rsidR="00EB483B" w:rsidRPr="00B60400">
        <w:rPr>
          <w:sz w:val="24"/>
          <w:szCs w:val="24"/>
        </w:rPr>
        <w:t>году.</w:t>
      </w:r>
    </w:p>
    <w:p w:rsidR="006B3667" w:rsidRPr="00E14FC7" w:rsidRDefault="00E14FC7" w:rsidP="00E14FC7">
      <w:pPr>
        <w:tabs>
          <w:tab w:val="left" w:pos="1637"/>
          <w:tab w:val="left" w:pos="1638"/>
        </w:tabs>
        <w:spacing w:before="52"/>
        <w:ind w:left="710"/>
        <w:rPr>
          <w:sz w:val="24"/>
          <w:szCs w:val="24"/>
        </w:rPr>
      </w:pPr>
      <w:r>
        <w:rPr>
          <w:sz w:val="24"/>
          <w:szCs w:val="24"/>
        </w:rPr>
        <w:t>1.4.</w:t>
      </w:r>
      <w:r w:rsidR="00EB483B" w:rsidRPr="00E14FC7">
        <w:rPr>
          <w:sz w:val="24"/>
          <w:szCs w:val="24"/>
        </w:rPr>
        <w:t>Цель</w:t>
      </w:r>
      <w:r w:rsidR="00EB483B" w:rsidRPr="00E14FC7">
        <w:rPr>
          <w:spacing w:val="-5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использования</w:t>
      </w:r>
      <w:r w:rsidR="00EB483B" w:rsidRPr="00E14FC7">
        <w:rPr>
          <w:spacing w:val="-5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средневзвешенной</w:t>
      </w:r>
      <w:r w:rsidR="00EB483B" w:rsidRPr="00E14FC7">
        <w:rPr>
          <w:spacing w:val="-5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системы</w:t>
      </w:r>
      <w:r w:rsidR="00EB483B" w:rsidRPr="00E14FC7">
        <w:rPr>
          <w:spacing w:val="-3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оценки:</w:t>
      </w:r>
    </w:p>
    <w:p w:rsidR="006B3667" w:rsidRPr="00F93087" w:rsidRDefault="00AE15EA">
      <w:pPr>
        <w:pStyle w:val="a3"/>
        <w:tabs>
          <w:tab w:val="left" w:pos="1617"/>
          <w:tab w:val="left" w:pos="3761"/>
          <w:tab w:val="left" w:pos="6983"/>
          <w:tab w:val="left" w:pos="8913"/>
        </w:tabs>
        <w:spacing w:before="100" w:line="268" w:lineRule="auto"/>
        <w:ind w:left="1058" w:right="502" w:hanging="1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EB483B" w:rsidRPr="00F93087">
        <w:rPr>
          <w:sz w:val="24"/>
          <w:szCs w:val="24"/>
        </w:rPr>
        <w:t>стимулировать</w:t>
      </w:r>
      <w:r w:rsidR="00EB483B" w:rsidRPr="00F93087">
        <w:rPr>
          <w:sz w:val="24"/>
          <w:szCs w:val="24"/>
        </w:rPr>
        <w:tab/>
        <w:t>учебно-познавательную</w:t>
      </w:r>
      <w:r w:rsidR="00EB483B" w:rsidRPr="00F93087">
        <w:rPr>
          <w:sz w:val="24"/>
          <w:szCs w:val="24"/>
        </w:rPr>
        <w:tab/>
        <w:t>деятельность</w:t>
      </w:r>
      <w:r w:rsidR="00EB483B" w:rsidRPr="00F93087">
        <w:rPr>
          <w:sz w:val="24"/>
          <w:szCs w:val="24"/>
        </w:rPr>
        <w:tab/>
      </w:r>
      <w:r>
        <w:rPr>
          <w:sz w:val="24"/>
          <w:szCs w:val="24"/>
        </w:rPr>
        <w:t>обучающихся</w:t>
      </w:r>
      <w:r w:rsidR="00EB483B" w:rsidRPr="00F93087">
        <w:rPr>
          <w:sz w:val="24"/>
          <w:szCs w:val="24"/>
        </w:rPr>
        <w:t>,</w:t>
      </w:r>
      <w:r w:rsidR="00EB483B" w:rsidRPr="00F93087">
        <w:rPr>
          <w:spacing w:val="-67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осуществляя</w:t>
      </w:r>
      <w:r w:rsidR="00EB483B" w:rsidRPr="00F93087">
        <w:rPr>
          <w:spacing w:val="-1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объективное</w:t>
      </w:r>
      <w:r w:rsidR="00EB483B" w:rsidRPr="00F93087">
        <w:rPr>
          <w:spacing w:val="-1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оценивание</w:t>
      </w:r>
      <w:r w:rsidR="00EB483B" w:rsidRPr="00F93087">
        <w:rPr>
          <w:spacing w:val="-1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различных видов</w:t>
      </w:r>
      <w:r w:rsidR="00EB483B" w:rsidRPr="00F93087">
        <w:rPr>
          <w:spacing w:val="-4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работ;</w:t>
      </w:r>
    </w:p>
    <w:p w:rsidR="006B3667" w:rsidRPr="00F93087" w:rsidRDefault="00EB483B">
      <w:pPr>
        <w:pStyle w:val="a3"/>
        <w:spacing w:before="4"/>
        <w:ind w:left="1049"/>
        <w:rPr>
          <w:sz w:val="24"/>
          <w:szCs w:val="24"/>
        </w:rPr>
      </w:pPr>
      <w:r w:rsidRPr="00F93087">
        <w:rPr>
          <w:sz w:val="24"/>
          <w:szCs w:val="24"/>
        </w:rPr>
        <w:t>б)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повышать</w:t>
      </w:r>
      <w:r w:rsidRPr="00F93087">
        <w:rPr>
          <w:spacing w:val="-3"/>
          <w:sz w:val="24"/>
          <w:szCs w:val="24"/>
        </w:rPr>
        <w:t xml:space="preserve"> </w:t>
      </w:r>
      <w:r w:rsidRPr="00F93087">
        <w:rPr>
          <w:sz w:val="24"/>
          <w:szCs w:val="24"/>
        </w:rPr>
        <w:t>качество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изучения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и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усвоения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материала;</w:t>
      </w:r>
    </w:p>
    <w:p w:rsidR="006B3667" w:rsidRPr="00F93087" w:rsidRDefault="00EB483B">
      <w:pPr>
        <w:pStyle w:val="a3"/>
        <w:spacing w:before="43" w:line="268" w:lineRule="auto"/>
        <w:ind w:left="1058" w:right="421" w:hanging="10"/>
        <w:rPr>
          <w:sz w:val="24"/>
          <w:szCs w:val="24"/>
        </w:rPr>
      </w:pPr>
      <w:r w:rsidRPr="00F93087">
        <w:rPr>
          <w:sz w:val="24"/>
          <w:szCs w:val="24"/>
        </w:rPr>
        <w:lastRenderedPageBreak/>
        <w:t>в)</w:t>
      </w:r>
      <w:r w:rsidRPr="00F93087">
        <w:rPr>
          <w:spacing w:val="8"/>
          <w:sz w:val="24"/>
          <w:szCs w:val="24"/>
        </w:rPr>
        <w:t xml:space="preserve"> </w:t>
      </w:r>
      <w:r w:rsidRPr="00F93087">
        <w:rPr>
          <w:sz w:val="24"/>
          <w:szCs w:val="24"/>
        </w:rPr>
        <w:t>мотивировать</w:t>
      </w:r>
      <w:r w:rsidRPr="00F93087">
        <w:rPr>
          <w:spacing w:val="8"/>
          <w:sz w:val="24"/>
          <w:szCs w:val="24"/>
        </w:rPr>
        <w:t xml:space="preserve"> </w:t>
      </w:r>
      <w:r w:rsidRPr="00F93087">
        <w:rPr>
          <w:sz w:val="24"/>
          <w:szCs w:val="24"/>
        </w:rPr>
        <w:t>ученика</w:t>
      </w:r>
      <w:r w:rsidRPr="00F93087">
        <w:rPr>
          <w:spacing w:val="10"/>
          <w:sz w:val="24"/>
          <w:szCs w:val="24"/>
        </w:rPr>
        <w:t xml:space="preserve"> </w:t>
      </w:r>
      <w:r w:rsidRPr="00F93087">
        <w:rPr>
          <w:sz w:val="24"/>
          <w:szCs w:val="24"/>
        </w:rPr>
        <w:t>к</w:t>
      </w:r>
      <w:r w:rsidRPr="00F93087">
        <w:rPr>
          <w:spacing w:val="10"/>
          <w:sz w:val="24"/>
          <w:szCs w:val="24"/>
        </w:rPr>
        <w:t xml:space="preserve"> </w:t>
      </w:r>
      <w:r w:rsidRPr="00F93087">
        <w:rPr>
          <w:sz w:val="24"/>
          <w:szCs w:val="24"/>
        </w:rPr>
        <w:t>системной</w:t>
      </w:r>
      <w:r w:rsidRPr="00F93087">
        <w:rPr>
          <w:spacing w:val="10"/>
          <w:sz w:val="24"/>
          <w:szCs w:val="24"/>
        </w:rPr>
        <w:t xml:space="preserve"> </w:t>
      </w:r>
      <w:r w:rsidRPr="00F93087">
        <w:rPr>
          <w:sz w:val="24"/>
          <w:szCs w:val="24"/>
        </w:rPr>
        <w:t>работе</w:t>
      </w:r>
      <w:r w:rsidRPr="00F93087">
        <w:rPr>
          <w:spacing w:val="9"/>
          <w:sz w:val="24"/>
          <w:szCs w:val="24"/>
        </w:rPr>
        <w:t xml:space="preserve"> </w:t>
      </w:r>
      <w:r w:rsidRPr="00F93087">
        <w:rPr>
          <w:sz w:val="24"/>
          <w:szCs w:val="24"/>
        </w:rPr>
        <w:t>в</w:t>
      </w:r>
      <w:r w:rsidRPr="00F93087">
        <w:rPr>
          <w:spacing w:val="9"/>
          <w:sz w:val="24"/>
          <w:szCs w:val="24"/>
        </w:rPr>
        <w:t xml:space="preserve"> </w:t>
      </w:r>
      <w:r w:rsidRPr="00F93087">
        <w:rPr>
          <w:sz w:val="24"/>
          <w:szCs w:val="24"/>
        </w:rPr>
        <w:t>процессе</w:t>
      </w:r>
      <w:r w:rsidRPr="00F93087">
        <w:rPr>
          <w:spacing w:val="10"/>
          <w:sz w:val="24"/>
          <w:szCs w:val="24"/>
        </w:rPr>
        <w:t xml:space="preserve"> </w:t>
      </w:r>
      <w:r w:rsidRPr="00F93087">
        <w:rPr>
          <w:sz w:val="24"/>
          <w:szCs w:val="24"/>
        </w:rPr>
        <w:t>получения</w:t>
      </w:r>
      <w:r w:rsidRPr="00F93087">
        <w:rPr>
          <w:spacing w:val="10"/>
          <w:sz w:val="24"/>
          <w:szCs w:val="24"/>
        </w:rPr>
        <w:t xml:space="preserve"> </w:t>
      </w:r>
      <w:r w:rsidRPr="00F93087">
        <w:rPr>
          <w:sz w:val="24"/>
          <w:szCs w:val="24"/>
        </w:rPr>
        <w:t>знаний</w:t>
      </w:r>
      <w:r w:rsidRPr="00F93087">
        <w:rPr>
          <w:spacing w:val="-67"/>
          <w:sz w:val="24"/>
          <w:szCs w:val="24"/>
        </w:rPr>
        <w:t xml:space="preserve"> </w:t>
      </w:r>
      <w:r w:rsidRPr="00F93087">
        <w:rPr>
          <w:sz w:val="24"/>
          <w:szCs w:val="24"/>
        </w:rPr>
        <w:t>и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усвоения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учебного материала</w:t>
      </w:r>
      <w:r w:rsidRPr="00F93087">
        <w:rPr>
          <w:spacing w:val="-4"/>
          <w:sz w:val="24"/>
          <w:szCs w:val="24"/>
        </w:rPr>
        <w:t xml:space="preserve"> </w:t>
      </w:r>
      <w:r w:rsidRPr="00F93087">
        <w:rPr>
          <w:sz w:val="24"/>
          <w:szCs w:val="24"/>
        </w:rPr>
        <w:t>на</w:t>
      </w:r>
      <w:r w:rsidRPr="00F93087">
        <w:rPr>
          <w:spacing w:val="-4"/>
          <w:sz w:val="24"/>
          <w:szCs w:val="24"/>
        </w:rPr>
        <w:t xml:space="preserve"> </w:t>
      </w:r>
      <w:r w:rsidRPr="00F93087">
        <w:rPr>
          <w:sz w:val="24"/>
          <w:szCs w:val="24"/>
        </w:rPr>
        <w:t>протяжении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всего учебного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года;</w:t>
      </w:r>
    </w:p>
    <w:p w:rsidR="006B3667" w:rsidRPr="00F93087" w:rsidRDefault="00EB483B">
      <w:pPr>
        <w:pStyle w:val="a3"/>
        <w:spacing w:before="63" w:line="271" w:lineRule="auto"/>
        <w:ind w:left="1058" w:hanging="10"/>
        <w:rPr>
          <w:sz w:val="24"/>
          <w:szCs w:val="24"/>
        </w:rPr>
      </w:pPr>
      <w:r w:rsidRPr="00F93087">
        <w:rPr>
          <w:sz w:val="24"/>
          <w:szCs w:val="24"/>
        </w:rPr>
        <w:t>г)</w:t>
      </w:r>
      <w:r w:rsidRPr="00F93087">
        <w:rPr>
          <w:spacing w:val="57"/>
          <w:sz w:val="24"/>
          <w:szCs w:val="24"/>
        </w:rPr>
        <w:t xml:space="preserve"> </w:t>
      </w:r>
      <w:r w:rsidRPr="00F93087">
        <w:rPr>
          <w:sz w:val="24"/>
          <w:szCs w:val="24"/>
        </w:rPr>
        <w:t>повысить</w:t>
      </w:r>
      <w:r w:rsidRPr="00F93087">
        <w:rPr>
          <w:spacing w:val="56"/>
          <w:sz w:val="24"/>
          <w:szCs w:val="24"/>
        </w:rPr>
        <w:t xml:space="preserve"> </w:t>
      </w:r>
      <w:r w:rsidRPr="00F93087">
        <w:rPr>
          <w:sz w:val="24"/>
          <w:szCs w:val="24"/>
        </w:rPr>
        <w:t>объективность</w:t>
      </w:r>
      <w:r w:rsidRPr="00F93087">
        <w:rPr>
          <w:spacing w:val="56"/>
          <w:sz w:val="24"/>
          <w:szCs w:val="24"/>
        </w:rPr>
        <w:t xml:space="preserve"> </w:t>
      </w:r>
      <w:r w:rsidRPr="00F93087">
        <w:rPr>
          <w:sz w:val="24"/>
          <w:szCs w:val="24"/>
        </w:rPr>
        <w:t>итоговой</w:t>
      </w:r>
      <w:r w:rsidRPr="00F93087">
        <w:rPr>
          <w:spacing w:val="55"/>
          <w:sz w:val="24"/>
          <w:szCs w:val="24"/>
        </w:rPr>
        <w:t xml:space="preserve"> </w:t>
      </w:r>
      <w:r w:rsidRPr="00F93087">
        <w:rPr>
          <w:sz w:val="24"/>
          <w:szCs w:val="24"/>
        </w:rPr>
        <w:t>отметки,</w:t>
      </w:r>
      <w:r w:rsidRPr="00F93087">
        <w:rPr>
          <w:spacing w:val="58"/>
          <w:sz w:val="24"/>
          <w:szCs w:val="24"/>
        </w:rPr>
        <w:t xml:space="preserve"> </w:t>
      </w:r>
      <w:r w:rsidRPr="00F93087">
        <w:rPr>
          <w:sz w:val="24"/>
          <w:szCs w:val="24"/>
        </w:rPr>
        <w:t>усилив</w:t>
      </w:r>
      <w:r w:rsidRPr="00F93087">
        <w:rPr>
          <w:spacing w:val="56"/>
          <w:sz w:val="24"/>
          <w:szCs w:val="24"/>
        </w:rPr>
        <w:t xml:space="preserve"> </w:t>
      </w:r>
      <w:r w:rsidRPr="00F93087">
        <w:rPr>
          <w:sz w:val="24"/>
          <w:szCs w:val="24"/>
        </w:rPr>
        <w:t>ее</w:t>
      </w:r>
      <w:r w:rsidRPr="00F93087">
        <w:rPr>
          <w:spacing w:val="52"/>
          <w:sz w:val="24"/>
          <w:szCs w:val="24"/>
        </w:rPr>
        <w:t xml:space="preserve"> </w:t>
      </w:r>
      <w:r w:rsidRPr="00F93087">
        <w:rPr>
          <w:sz w:val="24"/>
          <w:szCs w:val="24"/>
        </w:rPr>
        <w:t>зависимость</w:t>
      </w:r>
      <w:r w:rsidRPr="00F93087">
        <w:rPr>
          <w:spacing w:val="62"/>
          <w:sz w:val="24"/>
          <w:szCs w:val="24"/>
        </w:rPr>
        <w:t xml:space="preserve"> </w:t>
      </w:r>
      <w:r w:rsidRPr="00F93087">
        <w:rPr>
          <w:sz w:val="24"/>
          <w:szCs w:val="24"/>
        </w:rPr>
        <w:t>от</w:t>
      </w:r>
      <w:r w:rsidRPr="00F93087">
        <w:rPr>
          <w:spacing w:val="-67"/>
          <w:sz w:val="24"/>
          <w:szCs w:val="24"/>
        </w:rPr>
        <w:t xml:space="preserve"> </w:t>
      </w:r>
      <w:r w:rsidRPr="00F93087">
        <w:rPr>
          <w:sz w:val="24"/>
          <w:szCs w:val="24"/>
        </w:rPr>
        <w:t>результатов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ежедневной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работы</w:t>
      </w:r>
      <w:r w:rsidRPr="00F93087">
        <w:rPr>
          <w:spacing w:val="-4"/>
          <w:sz w:val="24"/>
          <w:szCs w:val="24"/>
        </w:rPr>
        <w:t xml:space="preserve"> </w:t>
      </w:r>
      <w:r w:rsidRPr="00F93087">
        <w:rPr>
          <w:sz w:val="24"/>
          <w:szCs w:val="24"/>
        </w:rPr>
        <w:t>на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протяжении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всего учебного года.</w:t>
      </w:r>
    </w:p>
    <w:p w:rsidR="006B3667" w:rsidRPr="00F93087" w:rsidRDefault="006B3667">
      <w:pPr>
        <w:pStyle w:val="a3"/>
        <w:spacing w:before="7"/>
        <w:rPr>
          <w:sz w:val="24"/>
          <w:szCs w:val="24"/>
        </w:rPr>
      </w:pPr>
    </w:p>
    <w:p w:rsidR="006B3667" w:rsidRPr="00F93087" w:rsidRDefault="00EB483B" w:rsidP="00E14FC7">
      <w:pPr>
        <w:pStyle w:val="1"/>
        <w:numPr>
          <w:ilvl w:val="0"/>
          <w:numId w:val="9"/>
        </w:numPr>
        <w:tabs>
          <w:tab w:val="left" w:pos="1638"/>
        </w:tabs>
        <w:spacing w:line="319" w:lineRule="auto"/>
        <w:ind w:right="450"/>
        <w:jc w:val="right"/>
        <w:rPr>
          <w:sz w:val="24"/>
          <w:szCs w:val="24"/>
        </w:rPr>
      </w:pPr>
      <w:r w:rsidRPr="00F93087">
        <w:rPr>
          <w:sz w:val="24"/>
          <w:szCs w:val="24"/>
        </w:rPr>
        <w:t>Организация работы по средневзвешенной системе оценки знаний,</w:t>
      </w:r>
      <w:r w:rsidRPr="00F93087">
        <w:rPr>
          <w:spacing w:val="-67"/>
          <w:sz w:val="24"/>
          <w:szCs w:val="24"/>
        </w:rPr>
        <w:t xml:space="preserve"> </w:t>
      </w:r>
      <w:r w:rsidRPr="00F93087">
        <w:rPr>
          <w:sz w:val="24"/>
          <w:szCs w:val="24"/>
        </w:rPr>
        <w:t>умений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и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навыков</w:t>
      </w:r>
    </w:p>
    <w:p w:rsidR="006B3667" w:rsidRPr="00E14FC7" w:rsidRDefault="00E14FC7" w:rsidP="00E14FC7">
      <w:pPr>
        <w:tabs>
          <w:tab w:val="left" w:pos="1546"/>
        </w:tabs>
        <w:spacing w:before="3" w:line="268" w:lineRule="auto"/>
        <w:ind w:left="98" w:right="853"/>
        <w:rPr>
          <w:sz w:val="24"/>
          <w:szCs w:val="24"/>
        </w:rPr>
      </w:pPr>
      <w:r>
        <w:rPr>
          <w:sz w:val="24"/>
          <w:szCs w:val="24"/>
        </w:rPr>
        <w:t>2.1.</w:t>
      </w:r>
      <w:r w:rsidR="00EB483B" w:rsidRPr="00E14FC7">
        <w:rPr>
          <w:sz w:val="24"/>
          <w:szCs w:val="24"/>
        </w:rPr>
        <w:t>Средневзвешенная система оценки включает учет и подсчет баллов,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полученных на протяжении всего учебного года за различные виды учебной</w:t>
      </w:r>
      <w:r w:rsidR="00EB483B" w:rsidRPr="00E14FC7">
        <w:rPr>
          <w:spacing w:val="-67"/>
          <w:sz w:val="24"/>
          <w:szCs w:val="24"/>
        </w:rPr>
        <w:t xml:space="preserve"> </w:t>
      </w:r>
      <w:r w:rsidR="00EB483B" w:rsidRPr="00E14FC7">
        <w:rPr>
          <w:spacing w:val="-1"/>
          <w:sz w:val="24"/>
          <w:szCs w:val="24"/>
        </w:rPr>
        <w:t>деятельности</w:t>
      </w:r>
      <w:r w:rsidR="00EB483B" w:rsidRPr="00E14FC7">
        <w:rPr>
          <w:spacing w:val="-14"/>
          <w:sz w:val="24"/>
          <w:szCs w:val="24"/>
        </w:rPr>
        <w:t xml:space="preserve"> </w:t>
      </w:r>
      <w:r w:rsidR="00EB483B" w:rsidRPr="00E14FC7">
        <w:rPr>
          <w:spacing w:val="-1"/>
          <w:sz w:val="24"/>
          <w:szCs w:val="24"/>
        </w:rPr>
        <w:t>(диагностическая</w:t>
      </w:r>
      <w:r w:rsidR="00EB483B" w:rsidRPr="00E14FC7">
        <w:rPr>
          <w:spacing w:val="-15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работа,</w:t>
      </w:r>
      <w:r w:rsidR="00EB483B" w:rsidRPr="00E14FC7">
        <w:rPr>
          <w:spacing w:val="-14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контрольная</w:t>
      </w:r>
      <w:r w:rsidR="00EB483B" w:rsidRPr="00E14FC7">
        <w:rPr>
          <w:spacing w:val="-16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работа,</w:t>
      </w:r>
      <w:r w:rsidR="00EB483B" w:rsidRPr="00E14FC7">
        <w:rPr>
          <w:spacing w:val="-17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самостоятельная</w:t>
      </w:r>
      <w:r w:rsidR="00EB483B" w:rsidRPr="00E14FC7">
        <w:rPr>
          <w:spacing w:val="-68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работа,</w:t>
      </w:r>
      <w:r w:rsidR="00EB483B" w:rsidRPr="00E14FC7">
        <w:rPr>
          <w:spacing w:val="-5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проверка ведения</w:t>
      </w:r>
      <w:r w:rsidR="00EB483B" w:rsidRPr="00E14FC7">
        <w:rPr>
          <w:spacing w:val="-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тетрадей и</w:t>
      </w:r>
      <w:r w:rsidR="00EB483B" w:rsidRPr="00E14FC7">
        <w:rPr>
          <w:spacing w:val="-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т.д.)</w:t>
      </w:r>
      <w:r w:rsidR="00EB483B" w:rsidRPr="00E14FC7">
        <w:rPr>
          <w:spacing w:val="68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(Приложения</w:t>
      </w:r>
      <w:r w:rsidR="00EB483B" w:rsidRPr="00E14FC7">
        <w:rPr>
          <w:spacing w:val="-3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1 и</w:t>
      </w:r>
      <w:r w:rsidR="00EB483B" w:rsidRPr="00E14FC7">
        <w:rPr>
          <w:spacing w:val="-3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2).</w:t>
      </w:r>
    </w:p>
    <w:p w:rsidR="006B3667" w:rsidRPr="00E14FC7" w:rsidRDefault="00E14FC7" w:rsidP="00E14FC7">
      <w:pPr>
        <w:tabs>
          <w:tab w:val="left" w:pos="1762"/>
        </w:tabs>
        <w:spacing w:before="129" w:line="268" w:lineRule="auto"/>
        <w:ind w:right="512"/>
        <w:rPr>
          <w:sz w:val="24"/>
          <w:szCs w:val="24"/>
        </w:rPr>
      </w:pPr>
      <w:r>
        <w:rPr>
          <w:sz w:val="24"/>
          <w:szCs w:val="24"/>
        </w:rPr>
        <w:t>2.2.</w:t>
      </w:r>
      <w:r w:rsidR="00EB483B" w:rsidRPr="00E14FC7">
        <w:rPr>
          <w:sz w:val="24"/>
          <w:szCs w:val="24"/>
        </w:rPr>
        <w:t>Формы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контроля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знаний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их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количество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фиксируются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в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соответствующей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учебной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программе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доводятся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до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сведения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учеников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</w:t>
      </w:r>
      <w:r w:rsidR="00EB483B" w:rsidRPr="00E14FC7">
        <w:rPr>
          <w:spacing w:val="-67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родителей.</w:t>
      </w:r>
    </w:p>
    <w:p w:rsidR="006B3667" w:rsidRPr="00E14FC7" w:rsidRDefault="00E14FC7" w:rsidP="00E14FC7">
      <w:pPr>
        <w:tabs>
          <w:tab w:val="left" w:pos="1633"/>
        </w:tabs>
        <w:spacing w:before="59" w:line="268" w:lineRule="auto"/>
        <w:ind w:right="510"/>
        <w:rPr>
          <w:sz w:val="24"/>
          <w:szCs w:val="24"/>
        </w:rPr>
      </w:pPr>
      <w:r>
        <w:rPr>
          <w:sz w:val="24"/>
          <w:szCs w:val="24"/>
        </w:rPr>
        <w:t>2.3.</w:t>
      </w:r>
      <w:r w:rsidR="00EB483B" w:rsidRPr="00E14FC7">
        <w:rPr>
          <w:sz w:val="24"/>
          <w:szCs w:val="24"/>
        </w:rPr>
        <w:t>Текущая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оценка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знаний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учитывается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при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определении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отметки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за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четверть,</w:t>
      </w:r>
      <w:r w:rsidR="00EB483B" w:rsidRPr="00E14FC7">
        <w:rPr>
          <w:spacing w:val="-2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триместр</w:t>
      </w:r>
      <w:r w:rsidR="00EB483B" w:rsidRPr="00E14FC7">
        <w:rPr>
          <w:spacing w:val="-2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 полугодие (Приложение 3).</w:t>
      </w:r>
    </w:p>
    <w:p w:rsidR="006B3667" w:rsidRPr="00E14FC7" w:rsidRDefault="00E14FC7" w:rsidP="00E14FC7">
      <w:pPr>
        <w:tabs>
          <w:tab w:val="left" w:pos="1599"/>
        </w:tabs>
        <w:spacing w:before="56" w:line="268" w:lineRule="auto"/>
        <w:ind w:right="505"/>
        <w:rPr>
          <w:sz w:val="24"/>
          <w:szCs w:val="24"/>
        </w:rPr>
      </w:pPr>
      <w:r>
        <w:rPr>
          <w:sz w:val="24"/>
          <w:szCs w:val="24"/>
        </w:rPr>
        <w:t>2.4.</w:t>
      </w:r>
      <w:r w:rsidR="00EB483B" w:rsidRPr="00E14FC7">
        <w:rPr>
          <w:sz w:val="24"/>
          <w:szCs w:val="24"/>
        </w:rPr>
        <w:t>Текущие отметки выставляются учителем в соответствующей графе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после</w:t>
      </w:r>
      <w:r w:rsidR="00EB483B" w:rsidRPr="00E14FC7">
        <w:rPr>
          <w:spacing w:val="-5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проведения каждого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урока.</w:t>
      </w:r>
    </w:p>
    <w:p w:rsidR="006B3667" w:rsidRPr="00E14FC7" w:rsidRDefault="00E14FC7" w:rsidP="00E14FC7">
      <w:pPr>
        <w:tabs>
          <w:tab w:val="left" w:pos="1693"/>
        </w:tabs>
        <w:spacing w:before="54" w:line="268" w:lineRule="auto"/>
        <w:ind w:right="508"/>
        <w:rPr>
          <w:sz w:val="24"/>
          <w:szCs w:val="24"/>
        </w:rPr>
      </w:pPr>
      <w:r>
        <w:rPr>
          <w:sz w:val="24"/>
          <w:szCs w:val="24"/>
        </w:rPr>
        <w:t>2.5.</w:t>
      </w:r>
      <w:r w:rsidR="00EB483B" w:rsidRPr="00E14FC7">
        <w:rPr>
          <w:sz w:val="24"/>
          <w:szCs w:val="24"/>
        </w:rPr>
        <w:t>Выставление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текущих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отметок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обучающимся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осуществляется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в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соответствии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Положением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формах,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периодичности,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порядке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текущего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контроля</w:t>
      </w:r>
      <w:r w:rsidR="00EB483B" w:rsidRPr="00E14FC7">
        <w:rPr>
          <w:spacing w:val="-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успеваемости</w:t>
      </w:r>
      <w:r w:rsidR="00EB483B" w:rsidRPr="00E14FC7">
        <w:rPr>
          <w:spacing w:val="-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</w:t>
      </w:r>
      <w:r w:rsidR="00EB483B" w:rsidRPr="00E14FC7">
        <w:rPr>
          <w:spacing w:val="-4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промежуточной аттестации</w:t>
      </w:r>
      <w:r w:rsidR="00EB483B" w:rsidRPr="00E14FC7">
        <w:rPr>
          <w:spacing w:val="-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обучающихся.</w:t>
      </w:r>
    </w:p>
    <w:p w:rsidR="006B3667" w:rsidRPr="00E14FC7" w:rsidRDefault="00E14FC7" w:rsidP="00E14FC7">
      <w:pPr>
        <w:tabs>
          <w:tab w:val="left" w:pos="1597"/>
        </w:tabs>
        <w:spacing w:before="2" w:line="268" w:lineRule="auto"/>
        <w:ind w:right="504"/>
        <w:rPr>
          <w:sz w:val="24"/>
          <w:szCs w:val="24"/>
        </w:rPr>
      </w:pPr>
      <w:r>
        <w:rPr>
          <w:sz w:val="24"/>
          <w:szCs w:val="24"/>
        </w:rPr>
        <w:t>2.6.</w:t>
      </w:r>
      <w:r w:rsidR="00EB483B" w:rsidRPr="00E14FC7">
        <w:rPr>
          <w:sz w:val="24"/>
          <w:szCs w:val="24"/>
        </w:rPr>
        <w:t>Одним из обязательных условий средневзвешенной системы оценки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является</w:t>
      </w:r>
      <w:r w:rsidR="00EB483B" w:rsidRPr="00E14FC7">
        <w:rPr>
          <w:spacing w:val="12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ее</w:t>
      </w:r>
      <w:r w:rsidR="00EB483B" w:rsidRPr="00E14FC7">
        <w:rPr>
          <w:spacing w:val="10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открытость</w:t>
      </w:r>
      <w:r w:rsidR="00EB483B" w:rsidRPr="00E14FC7">
        <w:rPr>
          <w:spacing w:val="14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—</w:t>
      </w:r>
      <w:r w:rsidR="00EB483B" w:rsidRPr="00E14FC7">
        <w:rPr>
          <w:spacing w:val="12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ученики</w:t>
      </w:r>
      <w:r w:rsidR="00EB483B" w:rsidRPr="00E14FC7">
        <w:rPr>
          <w:spacing w:val="1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должны</w:t>
      </w:r>
      <w:r w:rsidR="00EB483B" w:rsidRPr="00E14FC7">
        <w:rPr>
          <w:spacing w:val="12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знать</w:t>
      </w:r>
      <w:r w:rsidR="00EB483B" w:rsidRPr="00E14FC7">
        <w:rPr>
          <w:spacing w:val="12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―</w:t>
      </w:r>
      <w:r w:rsidR="00EB483B" w:rsidRPr="00E14FC7">
        <w:rPr>
          <w:spacing w:val="16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«правила</w:t>
      </w:r>
      <w:r w:rsidR="00EB483B" w:rsidRPr="00E14FC7">
        <w:rPr>
          <w:spacing w:val="12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игры»:</w:t>
      </w:r>
      <w:r w:rsidR="00EB483B" w:rsidRPr="00E14FC7">
        <w:rPr>
          <w:spacing w:val="13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знать</w:t>
      </w:r>
      <w:r w:rsidR="00AE15EA" w:rsidRPr="00E14FC7">
        <w:rPr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«стоимость» любой деятельности, знать, как можно получить максимальные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баллы,</w:t>
      </w:r>
      <w:r w:rsidR="00EB483B" w:rsidRPr="00E14FC7">
        <w:rPr>
          <w:spacing w:val="18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за</w:t>
      </w:r>
      <w:r w:rsidR="00EB483B" w:rsidRPr="00E14FC7">
        <w:rPr>
          <w:spacing w:val="17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что</w:t>
      </w:r>
      <w:r w:rsidR="00EB483B" w:rsidRPr="00E14FC7">
        <w:rPr>
          <w:spacing w:val="17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они</w:t>
      </w:r>
      <w:r w:rsidR="00EB483B" w:rsidRPr="00E14FC7">
        <w:rPr>
          <w:spacing w:val="18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могут</w:t>
      </w:r>
      <w:r w:rsidR="00EB483B" w:rsidRPr="00E14FC7">
        <w:rPr>
          <w:spacing w:val="18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их</w:t>
      </w:r>
      <w:r w:rsidR="00EB483B" w:rsidRPr="00E14FC7">
        <w:rPr>
          <w:spacing w:val="18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потерять</w:t>
      </w:r>
      <w:r w:rsidR="00EB483B" w:rsidRPr="00E14FC7">
        <w:rPr>
          <w:spacing w:val="18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</w:t>
      </w:r>
      <w:r w:rsidR="00EB483B" w:rsidRPr="00E14FC7">
        <w:rPr>
          <w:spacing w:val="17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т.д.</w:t>
      </w:r>
      <w:r w:rsidR="00EB483B" w:rsidRPr="00E14FC7">
        <w:rPr>
          <w:spacing w:val="18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Для</w:t>
      </w:r>
      <w:r w:rsidR="00EB483B" w:rsidRPr="00E14FC7">
        <w:rPr>
          <w:spacing w:val="19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выполнения</w:t>
      </w:r>
      <w:r w:rsidR="00EB483B" w:rsidRPr="00E14FC7">
        <w:rPr>
          <w:spacing w:val="19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этого</w:t>
      </w:r>
      <w:r w:rsidR="00EB483B" w:rsidRPr="00E14FC7">
        <w:rPr>
          <w:spacing w:val="20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свойства</w:t>
      </w:r>
      <w:r w:rsidR="00EB483B" w:rsidRPr="00E14FC7">
        <w:rPr>
          <w:spacing w:val="15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―«таблица стоимости» должна быть доступна ученикам и родителям, они могут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в любое время ознакомиться с правилами средневзвешенной системы оценки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(Приложение</w:t>
      </w:r>
      <w:r w:rsidR="00EB483B" w:rsidRPr="00E14FC7">
        <w:rPr>
          <w:spacing w:val="-3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1,</w:t>
      </w:r>
      <w:r w:rsidR="00EB483B" w:rsidRPr="00E14FC7">
        <w:rPr>
          <w:spacing w:val="-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2,</w:t>
      </w:r>
      <w:r w:rsidR="00EB483B" w:rsidRPr="00E14FC7">
        <w:rPr>
          <w:spacing w:val="-4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3).</w:t>
      </w:r>
    </w:p>
    <w:p w:rsidR="006B3667" w:rsidRPr="00E14FC7" w:rsidRDefault="00E14FC7" w:rsidP="00E14FC7">
      <w:pPr>
        <w:tabs>
          <w:tab w:val="left" w:pos="1599"/>
        </w:tabs>
        <w:spacing w:before="57" w:line="268" w:lineRule="auto"/>
        <w:ind w:right="506"/>
        <w:rPr>
          <w:sz w:val="24"/>
          <w:szCs w:val="24"/>
        </w:rPr>
      </w:pPr>
      <w:r>
        <w:rPr>
          <w:sz w:val="24"/>
          <w:szCs w:val="24"/>
        </w:rPr>
        <w:t>2.7.</w:t>
      </w:r>
      <w:r w:rsidR="00EB483B" w:rsidRPr="00E14FC7">
        <w:rPr>
          <w:sz w:val="24"/>
          <w:szCs w:val="24"/>
        </w:rPr>
        <w:t>Текущие отметки выставляются учителем в соответствующей графе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после проведения каждого урока. Если ученик пропустил урок по той или иной</w:t>
      </w:r>
      <w:r w:rsidR="00EB483B" w:rsidRPr="00E14FC7">
        <w:rPr>
          <w:spacing w:val="-67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причине,</w:t>
      </w:r>
      <w:r w:rsidR="00EB483B" w:rsidRPr="00E14FC7">
        <w:rPr>
          <w:spacing w:val="16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он</w:t>
      </w:r>
      <w:r w:rsidR="00EB483B" w:rsidRPr="00E14FC7">
        <w:rPr>
          <w:spacing w:val="16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может</w:t>
      </w:r>
      <w:r w:rsidR="00EB483B" w:rsidRPr="00E14FC7">
        <w:rPr>
          <w:spacing w:val="17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«отработать»</w:t>
      </w:r>
      <w:r w:rsidR="00EB483B" w:rsidRPr="00E14FC7">
        <w:rPr>
          <w:spacing w:val="15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данную</w:t>
      </w:r>
      <w:r w:rsidR="00EB483B" w:rsidRPr="00E14FC7">
        <w:rPr>
          <w:spacing w:val="16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тему:</w:t>
      </w:r>
      <w:r w:rsidR="00EB483B" w:rsidRPr="00E14FC7">
        <w:rPr>
          <w:spacing w:val="17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написать</w:t>
      </w:r>
      <w:r w:rsidR="00EB483B" w:rsidRPr="00E14FC7">
        <w:rPr>
          <w:spacing w:val="16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контрольную</w:t>
      </w:r>
      <w:r w:rsidR="00EB483B" w:rsidRPr="00E14FC7">
        <w:rPr>
          <w:spacing w:val="15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работу,</w:t>
      </w:r>
      <w:r w:rsidR="00AE15EA" w:rsidRPr="00E14FC7">
        <w:rPr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выполнить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самостоятельную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работу,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творческую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работу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(проект),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самостоятельно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изучить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пройденный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материал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и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сдать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его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на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проверку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учителю- предметнику. В этом случае отметка выставляется в тот день, когда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ученик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сдал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работу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учителю,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пометка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отсутствия</w:t>
      </w:r>
      <w:r w:rsidR="00EB483B" w:rsidRPr="00E14FC7">
        <w:rPr>
          <w:spacing w:val="1"/>
          <w:sz w:val="24"/>
          <w:szCs w:val="24"/>
        </w:rPr>
        <w:t xml:space="preserve"> </w:t>
      </w:r>
      <w:r w:rsidR="00AE15EA" w:rsidRPr="00E14FC7">
        <w:rPr>
          <w:sz w:val="24"/>
          <w:szCs w:val="24"/>
        </w:rPr>
        <w:t>обучающегося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на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уроке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(Н)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остается.</w:t>
      </w:r>
    </w:p>
    <w:p w:rsidR="006B3667" w:rsidRPr="00E14FC7" w:rsidRDefault="00E14FC7" w:rsidP="00E14FC7">
      <w:pPr>
        <w:tabs>
          <w:tab w:val="left" w:pos="1578"/>
        </w:tabs>
        <w:spacing w:before="170" w:line="268" w:lineRule="auto"/>
        <w:ind w:right="503"/>
        <w:rPr>
          <w:sz w:val="24"/>
          <w:szCs w:val="24"/>
        </w:rPr>
      </w:pPr>
      <w:r>
        <w:rPr>
          <w:sz w:val="24"/>
          <w:szCs w:val="24"/>
        </w:rPr>
        <w:t>2.8.</w:t>
      </w:r>
      <w:r w:rsidR="00EB483B" w:rsidRPr="00E14FC7">
        <w:rPr>
          <w:sz w:val="24"/>
          <w:szCs w:val="24"/>
        </w:rPr>
        <w:t>Фронтальные опросы, выполненные учеником на «1» или «2», также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могут быть «отработаны», и положительная отметка выставляется в той же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клетке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журнала,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вместо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«неудовлетворительной»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отметки,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что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означает</w:t>
      </w:r>
      <w:r w:rsidR="00EB483B" w:rsidRPr="00E14FC7">
        <w:rPr>
          <w:spacing w:val="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усвоение</w:t>
      </w:r>
      <w:r w:rsidR="00EB483B" w:rsidRPr="00E14FC7">
        <w:rPr>
          <w:spacing w:val="-1"/>
          <w:sz w:val="24"/>
          <w:szCs w:val="24"/>
        </w:rPr>
        <w:t xml:space="preserve"> </w:t>
      </w:r>
      <w:r w:rsidR="00EB483B" w:rsidRPr="00E14FC7">
        <w:rPr>
          <w:sz w:val="24"/>
          <w:szCs w:val="24"/>
        </w:rPr>
        <w:t>темы учащимися.</w:t>
      </w:r>
    </w:p>
    <w:p w:rsidR="006B3667" w:rsidRPr="00F93087" w:rsidRDefault="006B3667">
      <w:pPr>
        <w:pStyle w:val="a3"/>
        <w:rPr>
          <w:sz w:val="24"/>
          <w:szCs w:val="24"/>
        </w:rPr>
      </w:pPr>
    </w:p>
    <w:p w:rsidR="006B3667" w:rsidRPr="00F93087" w:rsidRDefault="006B3667">
      <w:pPr>
        <w:pStyle w:val="a3"/>
        <w:spacing w:before="7"/>
        <w:rPr>
          <w:sz w:val="24"/>
          <w:szCs w:val="24"/>
        </w:rPr>
      </w:pPr>
    </w:p>
    <w:p w:rsidR="006B3667" w:rsidRPr="00F93087" w:rsidRDefault="00E14FC7" w:rsidP="00E14FC7">
      <w:pPr>
        <w:pStyle w:val="1"/>
        <w:tabs>
          <w:tab w:val="left" w:pos="891"/>
        </w:tabs>
        <w:spacing w:before="1"/>
        <w:ind w:left="568"/>
        <w:rPr>
          <w:sz w:val="24"/>
          <w:szCs w:val="24"/>
        </w:rPr>
      </w:pPr>
      <w:r>
        <w:rPr>
          <w:sz w:val="24"/>
          <w:szCs w:val="24"/>
        </w:rPr>
        <w:t>3.</w:t>
      </w:r>
      <w:r w:rsidR="00EB483B" w:rsidRPr="00F93087">
        <w:rPr>
          <w:sz w:val="24"/>
          <w:szCs w:val="24"/>
        </w:rPr>
        <w:t>Срок</w:t>
      </w:r>
      <w:r w:rsidR="00EB483B" w:rsidRPr="00F93087">
        <w:rPr>
          <w:spacing w:val="-2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действия</w:t>
      </w:r>
      <w:r w:rsidR="00EB483B" w:rsidRPr="00F93087">
        <w:rPr>
          <w:spacing w:val="-2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Положения</w:t>
      </w:r>
    </w:p>
    <w:p w:rsidR="006B3667" w:rsidRPr="00F93087" w:rsidRDefault="00E14FC7" w:rsidP="00E14FC7">
      <w:pPr>
        <w:pStyle w:val="a4"/>
        <w:tabs>
          <w:tab w:val="left" w:pos="1637"/>
          <w:tab w:val="left" w:pos="1638"/>
          <w:tab w:val="left" w:pos="2454"/>
          <w:tab w:val="left" w:pos="3742"/>
          <w:tab w:val="left" w:pos="4919"/>
          <w:tab w:val="left" w:pos="6499"/>
          <w:tab w:val="left" w:pos="6998"/>
          <w:tab w:val="left" w:pos="9053"/>
        </w:tabs>
        <w:spacing w:before="227" w:line="268" w:lineRule="auto"/>
        <w:ind w:left="619" w:right="512" w:firstLine="0"/>
        <w:rPr>
          <w:sz w:val="24"/>
          <w:szCs w:val="24"/>
        </w:rPr>
      </w:pPr>
      <w:r>
        <w:rPr>
          <w:sz w:val="24"/>
          <w:szCs w:val="24"/>
        </w:rPr>
        <w:t>3.1.</w:t>
      </w:r>
      <w:bookmarkStart w:id="0" w:name="_GoBack"/>
      <w:bookmarkEnd w:id="0"/>
      <w:r w:rsidR="00EB483B" w:rsidRPr="00F93087">
        <w:rPr>
          <w:sz w:val="24"/>
          <w:szCs w:val="24"/>
        </w:rPr>
        <w:t>Срок</w:t>
      </w:r>
      <w:r w:rsidR="00EB483B" w:rsidRPr="00F93087">
        <w:rPr>
          <w:sz w:val="24"/>
          <w:szCs w:val="24"/>
        </w:rPr>
        <w:tab/>
        <w:t>действия</w:t>
      </w:r>
      <w:r w:rsidR="00EB483B" w:rsidRPr="00F93087">
        <w:rPr>
          <w:sz w:val="24"/>
          <w:szCs w:val="24"/>
        </w:rPr>
        <w:tab/>
        <w:t>данного</w:t>
      </w:r>
      <w:r w:rsidR="00EB483B" w:rsidRPr="00F93087">
        <w:rPr>
          <w:sz w:val="24"/>
          <w:szCs w:val="24"/>
        </w:rPr>
        <w:tab/>
        <w:t>Положения</w:t>
      </w:r>
      <w:r w:rsidR="00EB483B" w:rsidRPr="00F93087">
        <w:rPr>
          <w:sz w:val="24"/>
          <w:szCs w:val="24"/>
        </w:rPr>
        <w:tab/>
        <w:t>до</w:t>
      </w:r>
      <w:r w:rsidR="00EB483B" w:rsidRPr="00F93087">
        <w:rPr>
          <w:sz w:val="24"/>
          <w:szCs w:val="24"/>
        </w:rPr>
        <w:tab/>
        <w:t>необходимости</w:t>
      </w:r>
      <w:r w:rsidR="00EB483B" w:rsidRPr="00F93087">
        <w:rPr>
          <w:sz w:val="24"/>
          <w:szCs w:val="24"/>
        </w:rPr>
        <w:tab/>
        <w:t>внесения</w:t>
      </w:r>
      <w:r w:rsidR="00EB483B" w:rsidRPr="00F93087">
        <w:rPr>
          <w:spacing w:val="-67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изменений.</w:t>
      </w:r>
    </w:p>
    <w:p w:rsidR="006B3667" w:rsidRPr="00F93087" w:rsidRDefault="006B3667">
      <w:pPr>
        <w:spacing w:line="268" w:lineRule="auto"/>
        <w:rPr>
          <w:sz w:val="24"/>
          <w:szCs w:val="24"/>
        </w:rPr>
        <w:sectPr w:rsidR="006B3667" w:rsidRPr="00F93087" w:rsidSect="00B60400">
          <w:footerReference w:type="default" r:id="rId8"/>
          <w:type w:val="continuous"/>
          <w:pgSz w:w="11920" w:h="16850"/>
          <w:pgMar w:top="940" w:right="180" w:bottom="980" w:left="1080" w:header="0" w:footer="782" w:gutter="0"/>
          <w:cols w:space="720"/>
        </w:sectPr>
      </w:pPr>
    </w:p>
    <w:p w:rsidR="006B3667" w:rsidRPr="00F93087" w:rsidRDefault="00EB483B">
      <w:pPr>
        <w:pStyle w:val="1"/>
        <w:spacing w:before="74"/>
        <w:ind w:left="8320"/>
        <w:rPr>
          <w:sz w:val="24"/>
          <w:szCs w:val="24"/>
        </w:rPr>
      </w:pPr>
      <w:r w:rsidRPr="00F93087">
        <w:rPr>
          <w:sz w:val="24"/>
          <w:szCs w:val="24"/>
        </w:rPr>
        <w:lastRenderedPageBreak/>
        <w:t>Приложение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1</w:t>
      </w:r>
    </w:p>
    <w:p w:rsidR="006B3667" w:rsidRPr="00F93087" w:rsidRDefault="00EB483B">
      <w:pPr>
        <w:pStyle w:val="a4"/>
        <w:numPr>
          <w:ilvl w:val="1"/>
          <w:numId w:val="5"/>
        </w:numPr>
        <w:tabs>
          <w:tab w:val="left" w:pos="1110"/>
        </w:tabs>
        <w:spacing w:before="36"/>
        <w:jc w:val="left"/>
        <w:rPr>
          <w:b/>
          <w:sz w:val="24"/>
          <w:szCs w:val="24"/>
        </w:rPr>
      </w:pPr>
      <w:r w:rsidRPr="00F93087">
        <w:rPr>
          <w:b/>
          <w:sz w:val="24"/>
          <w:szCs w:val="24"/>
          <w:u w:val="thick"/>
        </w:rPr>
        <w:t>Вес</w:t>
      </w:r>
      <w:r w:rsidRPr="00F93087">
        <w:rPr>
          <w:b/>
          <w:spacing w:val="-3"/>
          <w:sz w:val="24"/>
          <w:szCs w:val="24"/>
          <w:u w:val="thick"/>
        </w:rPr>
        <w:t xml:space="preserve"> </w:t>
      </w:r>
      <w:r w:rsidRPr="00F93087">
        <w:rPr>
          <w:b/>
          <w:sz w:val="24"/>
          <w:szCs w:val="24"/>
          <w:u w:val="thick"/>
        </w:rPr>
        <w:t>оценки:</w:t>
      </w:r>
    </w:p>
    <w:p w:rsidR="006B3667" w:rsidRPr="00F93087" w:rsidRDefault="00EB483B">
      <w:pPr>
        <w:pStyle w:val="a3"/>
        <w:spacing w:before="48" w:line="271" w:lineRule="auto"/>
        <w:ind w:left="221" w:right="501" w:firstLine="566"/>
        <w:jc w:val="both"/>
        <w:rPr>
          <w:sz w:val="24"/>
          <w:szCs w:val="24"/>
        </w:rPr>
      </w:pPr>
      <w:r w:rsidRPr="00F93087">
        <w:rPr>
          <w:sz w:val="24"/>
          <w:szCs w:val="24"/>
        </w:rPr>
        <w:t>Электронный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журнал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ГИС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«СОЛО»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(https://e-school.obr.lenreg.ru/)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дает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возможность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установить</w:t>
      </w:r>
      <w:r w:rsidRPr="00F93087">
        <w:rPr>
          <w:spacing w:val="-3"/>
          <w:sz w:val="24"/>
          <w:szCs w:val="24"/>
        </w:rPr>
        <w:t xml:space="preserve"> </w:t>
      </w:r>
      <w:r w:rsidRPr="00F93087">
        <w:rPr>
          <w:sz w:val="24"/>
          <w:szCs w:val="24"/>
        </w:rPr>
        <w:t>средневзвешенное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значение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текущих</w:t>
      </w:r>
      <w:r w:rsidRPr="00F93087">
        <w:rPr>
          <w:spacing w:val="-3"/>
          <w:sz w:val="24"/>
          <w:szCs w:val="24"/>
        </w:rPr>
        <w:t xml:space="preserve"> </w:t>
      </w:r>
      <w:r w:rsidRPr="00F93087">
        <w:rPr>
          <w:sz w:val="24"/>
          <w:szCs w:val="24"/>
        </w:rPr>
        <w:t>оценок.</w:t>
      </w:r>
    </w:p>
    <w:p w:rsidR="006B3667" w:rsidRPr="00F93087" w:rsidRDefault="00EB483B">
      <w:pPr>
        <w:pStyle w:val="a3"/>
        <w:spacing w:before="2" w:line="254" w:lineRule="auto"/>
        <w:ind w:left="221" w:right="177" w:firstLine="566"/>
        <w:jc w:val="both"/>
        <w:rPr>
          <w:sz w:val="24"/>
          <w:szCs w:val="24"/>
        </w:rPr>
      </w:pPr>
      <w:r w:rsidRPr="00F93087">
        <w:rPr>
          <w:sz w:val="24"/>
          <w:szCs w:val="24"/>
        </w:rPr>
        <w:t>Каждый</w:t>
      </w:r>
      <w:r w:rsidRPr="00F93087">
        <w:rPr>
          <w:spacing w:val="-12"/>
          <w:sz w:val="24"/>
          <w:szCs w:val="24"/>
        </w:rPr>
        <w:t xml:space="preserve"> </w:t>
      </w:r>
      <w:r w:rsidRPr="00F93087">
        <w:rPr>
          <w:sz w:val="24"/>
          <w:szCs w:val="24"/>
        </w:rPr>
        <w:t>вид</w:t>
      </w:r>
      <w:r w:rsidRPr="00F93087">
        <w:rPr>
          <w:spacing w:val="-11"/>
          <w:sz w:val="24"/>
          <w:szCs w:val="24"/>
        </w:rPr>
        <w:t xml:space="preserve"> </w:t>
      </w:r>
      <w:r w:rsidRPr="00F93087">
        <w:rPr>
          <w:sz w:val="24"/>
          <w:szCs w:val="24"/>
        </w:rPr>
        <w:t>деятельности</w:t>
      </w:r>
      <w:r w:rsidRPr="00F93087">
        <w:rPr>
          <w:spacing w:val="-12"/>
          <w:sz w:val="24"/>
          <w:szCs w:val="24"/>
        </w:rPr>
        <w:t xml:space="preserve"> </w:t>
      </w:r>
      <w:r w:rsidRPr="00F93087">
        <w:rPr>
          <w:sz w:val="24"/>
          <w:szCs w:val="24"/>
        </w:rPr>
        <w:t>(контрольная,</w:t>
      </w:r>
      <w:r w:rsidRPr="00F93087">
        <w:rPr>
          <w:spacing w:val="-15"/>
          <w:sz w:val="24"/>
          <w:szCs w:val="24"/>
        </w:rPr>
        <w:t xml:space="preserve"> </w:t>
      </w:r>
      <w:r w:rsidRPr="00F93087">
        <w:rPr>
          <w:sz w:val="24"/>
          <w:szCs w:val="24"/>
        </w:rPr>
        <w:t>самостоятельная</w:t>
      </w:r>
      <w:r w:rsidRPr="00F93087">
        <w:rPr>
          <w:spacing w:val="-12"/>
          <w:sz w:val="24"/>
          <w:szCs w:val="24"/>
        </w:rPr>
        <w:t xml:space="preserve"> </w:t>
      </w:r>
      <w:r w:rsidRPr="00F93087">
        <w:rPr>
          <w:sz w:val="24"/>
          <w:szCs w:val="24"/>
        </w:rPr>
        <w:t>работа,</w:t>
      </w:r>
      <w:r w:rsidRPr="00F93087">
        <w:rPr>
          <w:spacing w:val="-13"/>
          <w:sz w:val="24"/>
          <w:szCs w:val="24"/>
        </w:rPr>
        <w:t xml:space="preserve"> </w:t>
      </w:r>
      <w:r w:rsidRPr="00F93087">
        <w:rPr>
          <w:sz w:val="24"/>
          <w:szCs w:val="24"/>
        </w:rPr>
        <w:t>ответ</w:t>
      </w:r>
      <w:r w:rsidRPr="00F93087">
        <w:rPr>
          <w:spacing w:val="-13"/>
          <w:sz w:val="24"/>
          <w:szCs w:val="24"/>
        </w:rPr>
        <w:t xml:space="preserve"> </w:t>
      </w:r>
      <w:r w:rsidRPr="00F93087">
        <w:rPr>
          <w:sz w:val="24"/>
          <w:szCs w:val="24"/>
        </w:rPr>
        <w:t>на</w:t>
      </w:r>
      <w:r w:rsidRPr="00F93087">
        <w:rPr>
          <w:spacing w:val="-12"/>
          <w:sz w:val="24"/>
          <w:szCs w:val="24"/>
        </w:rPr>
        <w:t xml:space="preserve"> </w:t>
      </w:r>
      <w:r w:rsidRPr="00F93087">
        <w:rPr>
          <w:sz w:val="24"/>
          <w:szCs w:val="24"/>
        </w:rPr>
        <w:t>уроке,</w:t>
      </w:r>
      <w:r w:rsidRPr="00F93087">
        <w:rPr>
          <w:spacing w:val="-67"/>
          <w:sz w:val="24"/>
          <w:szCs w:val="24"/>
        </w:rPr>
        <w:t xml:space="preserve"> </w:t>
      </w:r>
      <w:r w:rsidRPr="00F93087">
        <w:rPr>
          <w:sz w:val="24"/>
          <w:szCs w:val="24"/>
        </w:rPr>
        <w:t>лабораторная работа, др. виды работ) имеет свой собственный вес, что позволяет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рассчитывать средневзвешенную оценку и тем самым более объективно оценивать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успеваемость</w:t>
      </w:r>
      <w:r w:rsidRPr="00F93087">
        <w:rPr>
          <w:spacing w:val="-2"/>
          <w:sz w:val="24"/>
          <w:szCs w:val="24"/>
        </w:rPr>
        <w:t xml:space="preserve"> </w:t>
      </w:r>
      <w:r w:rsidR="00AE15EA">
        <w:rPr>
          <w:sz w:val="24"/>
          <w:szCs w:val="24"/>
        </w:rPr>
        <w:t>обучающихся</w:t>
      </w:r>
      <w:r w:rsidRPr="00F93087">
        <w:rPr>
          <w:sz w:val="24"/>
          <w:szCs w:val="24"/>
        </w:rPr>
        <w:t>.</w:t>
      </w:r>
    </w:p>
    <w:p w:rsidR="006B3667" w:rsidRPr="00F93087" w:rsidRDefault="00EB483B">
      <w:pPr>
        <w:pStyle w:val="a3"/>
        <w:spacing w:before="5" w:line="268" w:lineRule="auto"/>
        <w:ind w:left="221" w:right="506" w:firstLine="566"/>
        <w:jc w:val="both"/>
        <w:rPr>
          <w:sz w:val="24"/>
          <w:szCs w:val="24"/>
        </w:rPr>
      </w:pPr>
      <w:r w:rsidRPr="00F93087">
        <w:rPr>
          <w:sz w:val="24"/>
          <w:szCs w:val="24"/>
        </w:rPr>
        <w:t xml:space="preserve">Возможные значения веса – </w:t>
      </w:r>
      <w:r w:rsidRPr="00F93087">
        <w:rPr>
          <w:b/>
          <w:sz w:val="24"/>
          <w:szCs w:val="24"/>
        </w:rPr>
        <w:t>от 0 до 10</w:t>
      </w:r>
      <w:r w:rsidRPr="00F93087">
        <w:rPr>
          <w:sz w:val="24"/>
          <w:szCs w:val="24"/>
        </w:rPr>
        <w:t>. По умолчанию для всех заданий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задается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одинаковый вес</w:t>
      </w:r>
      <w:r w:rsidRPr="00F93087">
        <w:rPr>
          <w:spacing w:val="2"/>
          <w:sz w:val="24"/>
          <w:szCs w:val="24"/>
        </w:rPr>
        <w:t xml:space="preserve"> </w:t>
      </w:r>
      <w:r w:rsidRPr="00F93087">
        <w:rPr>
          <w:sz w:val="24"/>
          <w:szCs w:val="24"/>
        </w:rPr>
        <w:t>–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1.</w:t>
      </w:r>
    </w:p>
    <w:p w:rsidR="006B3667" w:rsidRPr="00F93087" w:rsidRDefault="006B3667">
      <w:pPr>
        <w:pStyle w:val="a3"/>
        <w:spacing w:before="6"/>
        <w:rPr>
          <w:sz w:val="24"/>
          <w:szCs w:val="24"/>
        </w:rPr>
      </w:pPr>
    </w:p>
    <w:p w:rsidR="006B3667" w:rsidRPr="00F93087" w:rsidRDefault="00EB483B">
      <w:pPr>
        <w:pStyle w:val="1"/>
        <w:numPr>
          <w:ilvl w:val="1"/>
          <w:numId w:val="5"/>
        </w:numPr>
        <w:tabs>
          <w:tab w:val="left" w:pos="1102"/>
        </w:tabs>
        <w:ind w:left="1102" w:hanging="492"/>
        <w:jc w:val="left"/>
        <w:rPr>
          <w:sz w:val="24"/>
          <w:szCs w:val="24"/>
        </w:rPr>
      </w:pPr>
      <w:r w:rsidRPr="00F93087">
        <w:rPr>
          <w:sz w:val="24"/>
          <w:szCs w:val="24"/>
          <w:u w:val="thick"/>
        </w:rPr>
        <w:t>Формула</w:t>
      </w:r>
      <w:r w:rsidRPr="00F93087">
        <w:rPr>
          <w:spacing w:val="-2"/>
          <w:sz w:val="24"/>
          <w:szCs w:val="24"/>
          <w:u w:val="thick"/>
        </w:rPr>
        <w:t xml:space="preserve"> </w:t>
      </w:r>
      <w:r w:rsidRPr="00F93087">
        <w:rPr>
          <w:sz w:val="24"/>
          <w:szCs w:val="24"/>
          <w:u w:val="thick"/>
        </w:rPr>
        <w:t>подсчета</w:t>
      </w:r>
      <w:r w:rsidRPr="00F93087">
        <w:rPr>
          <w:spacing w:val="-2"/>
          <w:sz w:val="24"/>
          <w:szCs w:val="24"/>
          <w:u w:val="thick"/>
        </w:rPr>
        <w:t xml:space="preserve"> </w:t>
      </w:r>
      <w:r w:rsidRPr="00F93087">
        <w:rPr>
          <w:sz w:val="24"/>
          <w:szCs w:val="24"/>
          <w:u w:val="thick"/>
        </w:rPr>
        <w:t>средневзвешенной</w:t>
      </w:r>
      <w:r w:rsidRPr="00F93087">
        <w:rPr>
          <w:spacing w:val="-4"/>
          <w:sz w:val="24"/>
          <w:szCs w:val="24"/>
          <w:u w:val="thick"/>
        </w:rPr>
        <w:t xml:space="preserve"> </w:t>
      </w:r>
      <w:r w:rsidRPr="00F93087">
        <w:rPr>
          <w:sz w:val="24"/>
          <w:szCs w:val="24"/>
          <w:u w:val="thick"/>
        </w:rPr>
        <w:t>оценки:</w:t>
      </w:r>
    </w:p>
    <w:p w:rsidR="006B3667" w:rsidRPr="00F93087" w:rsidRDefault="00EB483B">
      <w:pPr>
        <w:pStyle w:val="a3"/>
        <w:spacing w:before="49" w:line="271" w:lineRule="auto"/>
        <w:ind w:left="221" w:right="510" w:firstLine="566"/>
        <w:jc w:val="both"/>
        <w:rPr>
          <w:sz w:val="24"/>
          <w:szCs w:val="24"/>
        </w:rPr>
      </w:pPr>
      <w:r w:rsidRPr="00F93087">
        <w:rPr>
          <w:sz w:val="24"/>
          <w:szCs w:val="24"/>
        </w:rPr>
        <w:t>Средневзвешенное = (Сумма произведений оценок на их веса) / (Сумма веса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этих</w:t>
      </w:r>
      <w:r w:rsidRPr="00F93087">
        <w:rPr>
          <w:spacing w:val="-3"/>
          <w:sz w:val="24"/>
          <w:szCs w:val="24"/>
        </w:rPr>
        <w:t xml:space="preserve"> </w:t>
      </w:r>
      <w:r w:rsidRPr="00F93087">
        <w:rPr>
          <w:sz w:val="24"/>
          <w:szCs w:val="24"/>
        </w:rPr>
        <w:t>оценок)</w:t>
      </w:r>
    </w:p>
    <w:p w:rsidR="006B3667" w:rsidRPr="00F93087" w:rsidRDefault="006B3667">
      <w:pPr>
        <w:pStyle w:val="a3"/>
        <w:spacing w:before="7"/>
        <w:rPr>
          <w:sz w:val="24"/>
          <w:szCs w:val="24"/>
        </w:rPr>
      </w:pPr>
    </w:p>
    <w:p w:rsidR="006B3667" w:rsidRPr="00F93087" w:rsidRDefault="00EB483B">
      <w:pPr>
        <w:pStyle w:val="1"/>
        <w:numPr>
          <w:ilvl w:val="1"/>
          <w:numId w:val="5"/>
        </w:numPr>
        <w:tabs>
          <w:tab w:val="left" w:pos="1102"/>
        </w:tabs>
        <w:ind w:left="1102" w:hanging="492"/>
        <w:jc w:val="left"/>
        <w:rPr>
          <w:sz w:val="24"/>
          <w:szCs w:val="24"/>
        </w:rPr>
      </w:pPr>
      <w:r w:rsidRPr="00F93087">
        <w:rPr>
          <w:sz w:val="24"/>
          <w:szCs w:val="24"/>
          <w:u w:val="thick"/>
        </w:rPr>
        <w:t>Особенности</w:t>
      </w:r>
      <w:r w:rsidRPr="00F93087">
        <w:rPr>
          <w:spacing w:val="-4"/>
          <w:sz w:val="24"/>
          <w:szCs w:val="24"/>
          <w:u w:val="thick"/>
        </w:rPr>
        <w:t xml:space="preserve"> </w:t>
      </w:r>
      <w:r w:rsidRPr="00F93087">
        <w:rPr>
          <w:sz w:val="24"/>
          <w:szCs w:val="24"/>
          <w:u w:val="thick"/>
        </w:rPr>
        <w:t>подсчета:</w:t>
      </w:r>
    </w:p>
    <w:p w:rsidR="006B3667" w:rsidRPr="00F93087" w:rsidRDefault="00EB483B">
      <w:pPr>
        <w:pStyle w:val="a4"/>
        <w:numPr>
          <w:ilvl w:val="2"/>
          <w:numId w:val="5"/>
        </w:numPr>
        <w:tabs>
          <w:tab w:val="left" w:pos="1637"/>
          <w:tab w:val="left" w:pos="1638"/>
        </w:tabs>
        <w:spacing w:before="48" w:line="268" w:lineRule="auto"/>
        <w:ind w:right="1052" w:firstLine="566"/>
        <w:rPr>
          <w:sz w:val="24"/>
          <w:szCs w:val="24"/>
        </w:rPr>
      </w:pPr>
      <w:r w:rsidRPr="00F93087">
        <w:rPr>
          <w:sz w:val="24"/>
          <w:szCs w:val="24"/>
        </w:rPr>
        <w:t>Пропуски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(посещаемость)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никак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не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учитываются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при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подсчете</w:t>
      </w:r>
      <w:r w:rsidRPr="00F93087">
        <w:rPr>
          <w:spacing w:val="-67"/>
          <w:sz w:val="24"/>
          <w:szCs w:val="24"/>
        </w:rPr>
        <w:t xml:space="preserve"> </w:t>
      </w:r>
      <w:r w:rsidRPr="00F93087">
        <w:rPr>
          <w:sz w:val="24"/>
          <w:szCs w:val="24"/>
        </w:rPr>
        <w:t>средневзвешенной</w:t>
      </w:r>
      <w:r w:rsidRPr="00F93087">
        <w:rPr>
          <w:spacing w:val="-4"/>
          <w:sz w:val="24"/>
          <w:szCs w:val="24"/>
        </w:rPr>
        <w:t xml:space="preserve"> </w:t>
      </w:r>
      <w:r w:rsidRPr="00F93087">
        <w:rPr>
          <w:sz w:val="24"/>
          <w:szCs w:val="24"/>
        </w:rPr>
        <w:t>оценки.</w:t>
      </w:r>
    </w:p>
    <w:p w:rsidR="006B3667" w:rsidRPr="00F93087" w:rsidRDefault="00EB483B">
      <w:pPr>
        <w:pStyle w:val="a4"/>
        <w:numPr>
          <w:ilvl w:val="2"/>
          <w:numId w:val="5"/>
        </w:numPr>
        <w:tabs>
          <w:tab w:val="left" w:pos="1637"/>
          <w:tab w:val="left" w:pos="1638"/>
        </w:tabs>
        <w:spacing w:before="4"/>
        <w:ind w:left="1637" w:hanging="851"/>
        <w:rPr>
          <w:sz w:val="24"/>
          <w:szCs w:val="24"/>
        </w:rPr>
      </w:pPr>
      <w:r w:rsidRPr="00F93087">
        <w:rPr>
          <w:sz w:val="24"/>
          <w:szCs w:val="24"/>
        </w:rPr>
        <w:t>На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результат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"взвешивания"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влияют</w:t>
      </w:r>
      <w:r w:rsidRPr="00F93087">
        <w:rPr>
          <w:spacing w:val="-3"/>
          <w:sz w:val="24"/>
          <w:szCs w:val="24"/>
        </w:rPr>
        <w:t xml:space="preserve"> </w:t>
      </w:r>
      <w:r w:rsidRPr="00F93087">
        <w:rPr>
          <w:sz w:val="24"/>
          <w:szCs w:val="24"/>
        </w:rPr>
        <w:t>только отметки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в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журнале.</w:t>
      </w:r>
    </w:p>
    <w:p w:rsidR="006B3667" w:rsidRPr="00F93087" w:rsidRDefault="006B3667">
      <w:pPr>
        <w:pStyle w:val="a3"/>
        <w:rPr>
          <w:sz w:val="24"/>
          <w:szCs w:val="24"/>
        </w:rPr>
      </w:pPr>
    </w:p>
    <w:p w:rsidR="006B3667" w:rsidRPr="00F93087" w:rsidRDefault="00EB483B">
      <w:pPr>
        <w:pStyle w:val="1"/>
        <w:numPr>
          <w:ilvl w:val="1"/>
          <w:numId w:val="5"/>
        </w:numPr>
        <w:tabs>
          <w:tab w:val="left" w:pos="997"/>
        </w:tabs>
        <w:spacing w:before="202"/>
        <w:ind w:left="996" w:hanging="493"/>
        <w:jc w:val="left"/>
        <w:rPr>
          <w:sz w:val="24"/>
          <w:szCs w:val="24"/>
        </w:rPr>
      </w:pPr>
      <w:r w:rsidRPr="00F93087">
        <w:rPr>
          <w:sz w:val="24"/>
          <w:szCs w:val="24"/>
          <w:u w:val="thick"/>
        </w:rPr>
        <w:t>Пример</w:t>
      </w:r>
      <w:r w:rsidRPr="00F93087">
        <w:rPr>
          <w:spacing w:val="-3"/>
          <w:sz w:val="24"/>
          <w:szCs w:val="24"/>
          <w:u w:val="thick"/>
        </w:rPr>
        <w:t xml:space="preserve"> </w:t>
      </w:r>
      <w:r w:rsidRPr="00F93087">
        <w:rPr>
          <w:sz w:val="24"/>
          <w:szCs w:val="24"/>
          <w:u w:val="thick"/>
        </w:rPr>
        <w:t>подсчета</w:t>
      </w:r>
      <w:r w:rsidRPr="00F93087">
        <w:rPr>
          <w:spacing w:val="-2"/>
          <w:sz w:val="24"/>
          <w:szCs w:val="24"/>
          <w:u w:val="thick"/>
        </w:rPr>
        <w:t xml:space="preserve"> </w:t>
      </w:r>
      <w:r w:rsidRPr="00F93087">
        <w:rPr>
          <w:sz w:val="24"/>
          <w:szCs w:val="24"/>
          <w:u w:val="thick"/>
        </w:rPr>
        <w:t>средневзвешенной</w:t>
      </w:r>
      <w:r w:rsidRPr="00F93087">
        <w:rPr>
          <w:spacing w:val="-3"/>
          <w:sz w:val="24"/>
          <w:szCs w:val="24"/>
          <w:u w:val="thick"/>
        </w:rPr>
        <w:t xml:space="preserve"> </w:t>
      </w:r>
      <w:r w:rsidRPr="00F93087">
        <w:rPr>
          <w:sz w:val="24"/>
          <w:szCs w:val="24"/>
          <w:u w:val="thick"/>
        </w:rPr>
        <w:t>оценки:</w:t>
      </w:r>
    </w:p>
    <w:p w:rsidR="006B3667" w:rsidRPr="00F93087" w:rsidRDefault="00EB483B">
      <w:pPr>
        <w:pStyle w:val="a3"/>
        <w:spacing w:before="115" w:line="254" w:lineRule="auto"/>
        <w:ind w:left="610" w:right="829" w:firstLine="415"/>
        <w:rPr>
          <w:sz w:val="24"/>
          <w:szCs w:val="24"/>
        </w:rPr>
      </w:pPr>
      <w:r w:rsidRPr="00F93087">
        <w:rPr>
          <w:sz w:val="24"/>
          <w:szCs w:val="24"/>
        </w:rPr>
        <w:t>Предположим, в течение четверти было 2 контрольных работ, 2</w:t>
      </w:r>
      <w:r w:rsidRPr="00F93087">
        <w:rPr>
          <w:spacing w:val="1"/>
          <w:sz w:val="24"/>
          <w:szCs w:val="24"/>
        </w:rPr>
        <w:t xml:space="preserve"> </w:t>
      </w:r>
      <w:r w:rsidRPr="00F93087">
        <w:rPr>
          <w:sz w:val="24"/>
          <w:szCs w:val="24"/>
        </w:rPr>
        <w:t>самостоятельных работ, одна практическая работа, два ответа на уроке и две</w:t>
      </w:r>
      <w:r w:rsidRPr="00F93087">
        <w:rPr>
          <w:spacing w:val="-67"/>
          <w:sz w:val="24"/>
          <w:szCs w:val="24"/>
        </w:rPr>
        <w:t xml:space="preserve"> </w:t>
      </w:r>
      <w:r w:rsidRPr="00F93087">
        <w:rPr>
          <w:sz w:val="24"/>
          <w:szCs w:val="24"/>
        </w:rPr>
        <w:t>оценки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за домашнее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задание</w:t>
      </w:r>
    </w:p>
    <w:p w:rsidR="006B3667" w:rsidRPr="00F93087" w:rsidRDefault="006B3667">
      <w:pPr>
        <w:pStyle w:val="a3"/>
        <w:rPr>
          <w:sz w:val="24"/>
          <w:szCs w:val="24"/>
        </w:rPr>
      </w:pPr>
    </w:p>
    <w:p w:rsidR="006B3667" w:rsidRPr="00F93087" w:rsidRDefault="006B3667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984"/>
        <w:gridCol w:w="994"/>
        <w:gridCol w:w="984"/>
        <w:gridCol w:w="987"/>
        <w:gridCol w:w="984"/>
        <w:gridCol w:w="977"/>
        <w:gridCol w:w="974"/>
        <w:gridCol w:w="977"/>
        <w:gridCol w:w="979"/>
      </w:tblGrid>
      <w:tr w:rsidR="006B3667" w:rsidRPr="00F93087">
        <w:trPr>
          <w:trHeight w:val="1050"/>
        </w:trPr>
        <w:tc>
          <w:tcPr>
            <w:tcW w:w="1106" w:type="dxa"/>
          </w:tcPr>
          <w:p w:rsidR="006B3667" w:rsidRPr="002F0A38" w:rsidRDefault="006B3667">
            <w:pPr>
              <w:pStyle w:val="TableParagraph"/>
              <w:spacing w:before="0"/>
              <w:ind w:left="0"/>
            </w:pPr>
          </w:p>
        </w:tc>
        <w:tc>
          <w:tcPr>
            <w:tcW w:w="984" w:type="dxa"/>
          </w:tcPr>
          <w:p w:rsidR="006B3667" w:rsidRPr="002F0A38" w:rsidRDefault="00EB483B">
            <w:pPr>
              <w:pStyle w:val="TableParagraph"/>
              <w:spacing w:before="7"/>
              <w:ind w:left="108"/>
            </w:pPr>
            <w:r w:rsidRPr="002F0A38">
              <w:t>К/р</w:t>
            </w:r>
          </w:p>
        </w:tc>
        <w:tc>
          <w:tcPr>
            <w:tcW w:w="994" w:type="dxa"/>
          </w:tcPr>
          <w:p w:rsidR="006B3667" w:rsidRPr="002F0A38" w:rsidRDefault="00EB483B">
            <w:pPr>
              <w:pStyle w:val="TableParagraph"/>
              <w:spacing w:before="7" w:line="259" w:lineRule="auto"/>
              <w:ind w:left="108" w:right="152"/>
            </w:pPr>
            <w:r w:rsidRPr="002F0A38">
              <w:t>Ответ</w:t>
            </w:r>
            <w:r w:rsidRPr="002F0A38">
              <w:rPr>
                <w:spacing w:val="-67"/>
              </w:rPr>
              <w:t xml:space="preserve"> </w:t>
            </w:r>
            <w:r w:rsidRPr="002F0A38">
              <w:t>на</w:t>
            </w:r>
          </w:p>
          <w:p w:rsidR="006B3667" w:rsidRPr="002F0A38" w:rsidRDefault="00EB483B">
            <w:pPr>
              <w:pStyle w:val="TableParagraph"/>
              <w:spacing w:before="0"/>
              <w:ind w:left="108"/>
            </w:pPr>
            <w:r w:rsidRPr="002F0A38">
              <w:t>уроке</w:t>
            </w:r>
          </w:p>
        </w:tc>
        <w:tc>
          <w:tcPr>
            <w:tcW w:w="984" w:type="dxa"/>
          </w:tcPr>
          <w:p w:rsidR="006B3667" w:rsidRPr="002F0A38" w:rsidRDefault="00EB483B">
            <w:pPr>
              <w:pStyle w:val="TableParagraph"/>
              <w:spacing w:before="7"/>
              <w:ind w:left="105"/>
            </w:pPr>
            <w:r w:rsidRPr="002F0A38">
              <w:t>С/р</w:t>
            </w:r>
          </w:p>
        </w:tc>
        <w:tc>
          <w:tcPr>
            <w:tcW w:w="987" w:type="dxa"/>
          </w:tcPr>
          <w:p w:rsidR="006B3667" w:rsidRPr="002F0A38" w:rsidRDefault="00EB483B">
            <w:pPr>
              <w:pStyle w:val="TableParagraph"/>
              <w:spacing w:before="7"/>
              <w:ind w:left="108"/>
            </w:pPr>
            <w:r w:rsidRPr="002F0A38">
              <w:t>Д/з</w:t>
            </w:r>
          </w:p>
        </w:tc>
        <w:tc>
          <w:tcPr>
            <w:tcW w:w="984" w:type="dxa"/>
          </w:tcPr>
          <w:p w:rsidR="006B3667" w:rsidRPr="002F0A38" w:rsidRDefault="00EB483B">
            <w:pPr>
              <w:pStyle w:val="TableParagraph"/>
              <w:spacing w:before="7"/>
              <w:ind w:left="105"/>
            </w:pPr>
            <w:r w:rsidRPr="002F0A38">
              <w:t>С/р</w:t>
            </w:r>
          </w:p>
        </w:tc>
        <w:tc>
          <w:tcPr>
            <w:tcW w:w="977" w:type="dxa"/>
          </w:tcPr>
          <w:p w:rsidR="006B3667" w:rsidRPr="002F0A38" w:rsidRDefault="00EB483B">
            <w:pPr>
              <w:pStyle w:val="TableParagraph"/>
              <w:spacing w:before="7" w:line="259" w:lineRule="auto"/>
              <w:ind w:left="108" w:right="135"/>
            </w:pPr>
            <w:r w:rsidRPr="002F0A38">
              <w:t>Ответ</w:t>
            </w:r>
            <w:r w:rsidRPr="002F0A38">
              <w:rPr>
                <w:spacing w:val="-68"/>
              </w:rPr>
              <w:t xml:space="preserve"> </w:t>
            </w:r>
            <w:r w:rsidRPr="002F0A38">
              <w:t>на</w:t>
            </w:r>
          </w:p>
          <w:p w:rsidR="006B3667" w:rsidRPr="002F0A38" w:rsidRDefault="00EB483B">
            <w:pPr>
              <w:pStyle w:val="TableParagraph"/>
              <w:spacing w:before="0"/>
              <w:ind w:left="108"/>
            </w:pPr>
            <w:r w:rsidRPr="002F0A38">
              <w:t>уроке</w:t>
            </w:r>
          </w:p>
        </w:tc>
        <w:tc>
          <w:tcPr>
            <w:tcW w:w="974" w:type="dxa"/>
          </w:tcPr>
          <w:p w:rsidR="006B3667" w:rsidRPr="002F0A38" w:rsidRDefault="00EB483B">
            <w:pPr>
              <w:pStyle w:val="TableParagraph"/>
              <w:spacing w:before="7"/>
              <w:ind w:left="106"/>
            </w:pPr>
            <w:r w:rsidRPr="002F0A38">
              <w:t>К/р</w:t>
            </w:r>
          </w:p>
        </w:tc>
        <w:tc>
          <w:tcPr>
            <w:tcW w:w="977" w:type="dxa"/>
          </w:tcPr>
          <w:p w:rsidR="006B3667" w:rsidRPr="002F0A38" w:rsidRDefault="00EB483B">
            <w:pPr>
              <w:pStyle w:val="TableParagraph"/>
              <w:spacing w:before="7"/>
              <w:ind w:left="108"/>
            </w:pPr>
            <w:r w:rsidRPr="002F0A38">
              <w:t>Д/з</w:t>
            </w:r>
          </w:p>
        </w:tc>
        <w:tc>
          <w:tcPr>
            <w:tcW w:w="979" w:type="dxa"/>
          </w:tcPr>
          <w:p w:rsidR="006B3667" w:rsidRPr="002F0A38" w:rsidRDefault="00EB483B">
            <w:pPr>
              <w:pStyle w:val="TableParagraph"/>
              <w:spacing w:before="7"/>
              <w:ind w:left="109"/>
            </w:pPr>
            <w:r w:rsidRPr="002F0A38">
              <w:t>П/р</w:t>
            </w:r>
          </w:p>
        </w:tc>
      </w:tr>
      <w:tr w:rsidR="006B3667" w:rsidRPr="00F93087">
        <w:trPr>
          <w:trHeight w:val="354"/>
        </w:trPr>
        <w:tc>
          <w:tcPr>
            <w:tcW w:w="1106" w:type="dxa"/>
          </w:tcPr>
          <w:p w:rsidR="006B3667" w:rsidRPr="002F0A38" w:rsidRDefault="00EB483B">
            <w:pPr>
              <w:pStyle w:val="TableParagraph"/>
              <w:ind w:left="107"/>
            </w:pPr>
            <w:r w:rsidRPr="002F0A38">
              <w:t>Оценка</w:t>
            </w:r>
          </w:p>
        </w:tc>
        <w:tc>
          <w:tcPr>
            <w:tcW w:w="984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3</w:t>
            </w:r>
          </w:p>
        </w:tc>
        <w:tc>
          <w:tcPr>
            <w:tcW w:w="994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3</w:t>
            </w:r>
          </w:p>
        </w:tc>
        <w:tc>
          <w:tcPr>
            <w:tcW w:w="984" w:type="dxa"/>
          </w:tcPr>
          <w:p w:rsidR="006B3667" w:rsidRPr="002F0A38" w:rsidRDefault="00EB483B">
            <w:pPr>
              <w:pStyle w:val="TableParagraph"/>
              <w:ind w:left="105"/>
            </w:pPr>
            <w:r w:rsidRPr="002F0A38">
              <w:t>2</w:t>
            </w:r>
          </w:p>
        </w:tc>
        <w:tc>
          <w:tcPr>
            <w:tcW w:w="987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5</w:t>
            </w:r>
          </w:p>
        </w:tc>
        <w:tc>
          <w:tcPr>
            <w:tcW w:w="984" w:type="dxa"/>
          </w:tcPr>
          <w:p w:rsidR="006B3667" w:rsidRPr="002F0A38" w:rsidRDefault="00EB483B">
            <w:pPr>
              <w:pStyle w:val="TableParagraph"/>
              <w:ind w:left="105"/>
            </w:pPr>
            <w:r w:rsidRPr="002F0A38">
              <w:t>3</w:t>
            </w:r>
          </w:p>
        </w:tc>
        <w:tc>
          <w:tcPr>
            <w:tcW w:w="977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5</w:t>
            </w:r>
          </w:p>
        </w:tc>
        <w:tc>
          <w:tcPr>
            <w:tcW w:w="974" w:type="dxa"/>
          </w:tcPr>
          <w:p w:rsidR="006B3667" w:rsidRPr="002F0A38" w:rsidRDefault="00EB483B">
            <w:pPr>
              <w:pStyle w:val="TableParagraph"/>
              <w:ind w:left="106"/>
            </w:pPr>
            <w:r w:rsidRPr="002F0A38">
              <w:t>3</w:t>
            </w:r>
          </w:p>
        </w:tc>
        <w:tc>
          <w:tcPr>
            <w:tcW w:w="977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5</w:t>
            </w:r>
          </w:p>
        </w:tc>
        <w:tc>
          <w:tcPr>
            <w:tcW w:w="979" w:type="dxa"/>
          </w:tcPr>
          <w:p w:rsidR="006B3667" w:rsidRPr="002F0A38" w:rsidRDefault="00EB483B">
            <w:pPr>
              <w:pStyle w:val="TableParagraph"/>
              <w:ind w:left="109"/>
            </w:pPr>
            <w:r w:rsidRPr="002F0A38">
              <w:t>4</w:t>
            </w:r>
          </w:p>
        </w:tc>
      </w:tr>
      <w:tr w:rsidR="006B3667" w:rsidRPr="00F93087">
        <w:trPr>
          <w:trHeight w:val="357"/>
        </w:trPr>
        <w:tc>
          <w:tcPr>
            <w:tcW w:w="1106" w:type="dxa"/>
          </w:tcPr>
          <w:p w:rsidR="006B3667" w:rsidRPr="002F0A38" w:rsidRDefault="00EB483B">
            <w:pPr>
              <w:pStyle w:val="TableParagraph"/>
              <w:ind w:left="107"/>
            </w:pPr>
            <w:r w:rsidRPr="002F0A38">
              <w:t>Вес</w:t>
            </w:r>
          </w:p>
        </w:tc>
        <w:tc>
          <w:tcPr>
            <w:tcW w:w="984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3</w:t>
            </w:r>
          </w:p>
        </w:tc>
        <w:tc>
          <w:tcPr>
            <w:tcW w:w="994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1</w:t>
            </w:r>
          </w:p>
        </w:tc>
        <w:tc>
          <w:tcPr>
            <w:tcW w:w="984" w:type="dxa"/>
          </w:tcPr>
          <w:p w:rsidR="006B3667" w:rsidRPr="002F0A38" w:rsidRDefault="00EB483B">
            <w:pPr>
              <w:pStyle w:val="TableParagraph"/>
              <w:ind w:left="105"/>
            </w:pPr>
            <w:r w:rsidRPr="002F0A38">
              <w:t>2</w:t>
            </w:r>
          </w:p>
        </w:tc>
        <w:tc>
          <w:tcPr>
            <w:tcW w:w="987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1</w:t>
            </w:r>
          </w:p>
        </w:tc>
        <w:tc>
          <w:tcPr>
            <w:tcW w:w="984" w:type="dxa"/>
          </w:tcPr>
          <w:p w:rsidR="006B3667" w:rsidRPr="002F0A38" w:rsidRDefault="00EB483B">
            <w:pPr>
              <w:pStyle w:val="TableParagraph"/>
              <w:ind w:left="105"/>
            </w:pPr>
            <w:r w:rsidRPr="002F0A38">
              <w:t>2</w:t>
            </w:r>
          </w:p>
        </w:tc>
        <w:tc>
          <w:tcPr>
            <w:tcW w:w="977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1</w:t>
            </w:r>
          </w:p>
        </w:tc>
        <w:tc>
          <w:tcPr>
            <w:tcW w:w="974" w:type="dxa"/>
          </w:tcPr>
          <w:p w:rsidR="006B3667" w:rsidRPr="002F0A38" w:rsidRDefault="00EB483B">
            <w:pPr>
              <w:pStyle w:val="TableParagraph"/>
              <w:ind w:left="106"/>
            </w:pPr>
            <w:r w:rsidRPr="002F0A38">
              <w:t>3</w:t>
            </w:r>
          </w:p>
        </w:tc>
        <w:tc>
          <w:tcPr>
            <w:tcW w:w="977" w:type="dxa"/>
          </w:tcPr>
          <w:p w:rsidR="006B3667" w:rsidRPr="002F0A38" w:rsidRDefault="00EB483B">
            <w:pPr>
              <w:pStyle w:val="TableParagraph"/>
              <w:ind w:left="108"/>
            </w:pPr>
            <w:r w:rsidRPr="002F0A38">
              <w:t>1</w:t>
            </w:r>
          </w:p>
        </w:tc>
        <w:tc>
          <w:tcPr>
            <w:tcW w:w="979" w:type="dxa"/>
          </w:tcPr>
          <w:p w:rsidR="006B3667" w:rsidRPr="002F0A38" w:rsidRDefault="00EB483B">
            <w:pPr>
              <w:pStyle w:val="TableParagraph"/>
              <w:ind w:left="109"/>
            </w:pPr>
            <w:r w:rsidRPr="002F0A38">
              <w:t>2</w:t>
            </w:r>
          </w:p>
        </w:tc>
      </w:tr>
    </w:tbl>
    <w:p w:rsidR="006B3667" w:rsidRPr="00F93087" w:rsidRDefault="006B3667">
      <w:pPr>
        <w:pStyle w:val="a3"/>
        <w:spacing w:before="9"/>
        <w:rPr>
          <w:sz w:val="24"/>
          <w:szCs w:val="24"/>
        </w:rPr>
      </w:pPr>
    </w:p>
    <w:p w:rsidR="006B3667" w:rsidRPr="00F93087" w:rsidRDefault="00EB483B">
      <w:pPr>
        <w:pStyle w:val="a3"/>
        <w:ind w:left="787"/>
        <w:rPr>
          <w:sz w:val="24"/>
          <w:szCs w:val="24"/>
        </w:rPr>
      </w:pPr>
      <w:r w:rsidRPr="00F93087">
        <w:rPr>
          <w:sz w:val="24"/>
          <w:szCs w:val="24"/>
        </w:rPr>
        <w:t>Средний</w:t>
      </w:r>
      <w:r w:rsidRPr="00F93087">
        <w:rPr>
          <w:spacing w:val="-11"/>
          <w:sz w:val="24"/>
          <w:szCs w:val="24"/>
        </w:rPr>
        <w:t xml:space="preserve"> </w:t>
      </w:r>
      <w:r w:rsidRPr="00F93087">
        <w:rPr>
          <w:sz w:val="24"/>
          <w:szCs w:val="24"/>
        </w:rPr>
        <w:t>балл:</w:t>
      </w:r>
      <w:r w:rsidRPr="00F93087">
        <w:rPr>
          <w:spacing w:val="-6"/>
          <w:sz w:val="24"/>
          <w:szCs w:val="24"/>
        </w:rPr>
        <w:t xml:space="preserve"> </w:t>
      </w:r>
      <w:r w:rsidRPr="00F93087">
        <w:rPr>
          <w:sz w:val="24"/>
          <w:szCs w:val="24"/>
        </w:rPr>
        <w:t>(3+3+2+5+3+5+3+5+4):9=33:9=3,67</w:t>
      </w:r>
    </w:p>
    <w:p w:rsidR="006B3667" w:rsidRPr="00F93087" w:rsidRDefault="00EB483B">
      <w:pPr>
        <w:pStyle w:val="a3"/>
        <w:spacing w:before="43"/>
        <w:ind w:left="787"/>
        <w:rPr>
          <w:sz w:val="24"/>
          <w:szCs w:val="24"/>
        </w:rPr>
      </w:pPr>
      <w:r w:rsidRPr="00F93087">
        <w:rPr>
          <w:sz w:val="24"/>
          <w:szCs w:val="24"/>
        </w:rPr>
        <w:t>Итоговая</w:t>
      </w:r>
      <w:r w:rsidRPr="00F93087">
        <w:rPr>
          <w:spacing w:val="-3"/>
          <w:sz w:val="24"/>
          <w:szCs w:val="24"/>
        </w:rPr>
        <w:t xml:space="preserve"> </w:t>
      </w:r>
      <w:r w:rsidRPr="00F93087">
        <w:rPr>
          <w:sz w:val="24"/>
          <w:szCs w:val="24"/>
        </w:rPr>
        <w:t>оценка</w:t>
      </w:r>
      <w:r w:rsidRPr="00F93087">
        <w:rPr>
          <w:spacing w:val="-1"/>
          <w:sz w:val="24"/>
          <w:szCs w:val="24"/>
        </w:rPr>
        <w:t xml:space="preserve"> </w:t>
      </w:r>
      <w:r w:rsidRPr="00F93087">
        <w:rPr>
          <w:sz w:val="24"/>
          <w:szCs w:val="24"/>
        </w:rPr>
        <w:t>-4</w:t>
      </w:r>
    </w:p>
    <w:p w:rsidR="006B3667" w:rsidRPr="00F93087" w:rsidRDefault="006B3667">
      <w:pPr>
        <w:pStyle w:val="a3"/>
        <w:spacing w:before="3"/>
        <w:rPr>
          <w:sz w:val="24"/>
          <w:szCs w:val="24"/>
        </w:rPr>
      </w:pPr>
    </w:p>
    <w:p w:rsidR="006B3667" w:rsidRPr="00F93087" w:rsidRDefault="00EB483B">
      <w:pPr>
        <w:pStyle w:val="a3"/>
        <w:spacing w:line="268" w:lineRule="auto"/>
        <w:ind w:left="221" w:firstLine="566"/>
        <w:rPr>
          <w:sz w:val="24"/>
          <w:szCs w:val="24"/>
        </w:rPr>
      </w:pPr>
      <w:r w:rsidRPr="00F93087">
        <w:rPr>
          <w:sz w:val="24"/>
          <w:szCs w:val="24"/>
        </w:rPr>
        <w:t>Средневзвешенный</w:t>
      </w:r>
      <w:r w:rsidRPr="00F93087">
        <w:rPr>
          <w:spacing w:val="-10"/>
          <w:sz w:val="24"/>
          <w:szCs w:val="24"/>
        </w:rPr>
        <w:t xml:space="preserve"> </w:t>
      </w:r>
      <w:r w:rsidRPr="00F93087">
        <w:rPr>
          <w:sz w:val="24"/>
          <w:szCs w:val="24"/>
        </w:rPr>
        <w:t>балл</w:t>
      </w:r>
      <w:r w:rsidRPr="00F93087">
        <w:rPr>
          <w:spacing w:val="-6"/>
          <w:sz w:val="24"/>
          <w:szCs w:val="24"/>
        </w:rPr>
        <w:t xml:space="preserve"> </w:t>
      </w:r>
      <w:r w:rsidRPr="00F93087">
        <w:rPr>
          <w:sz w:val="24"/>
          <w:szCs w:val="24"/>
        </w:rPr>
        <w:t>–</w:t>
      </w:r>
      <w:r w:rsidRPr="00F93087">
        <w:rPr>
          <w:spacing w:val="-6"/>
          <w:sz w:val="24"/>
          <w:szCs w:val="24"/>
        </w:rPr>
        <w:t xml:space="preserve"> </w:t>
      </w:r>
      <w:r w:rsidRPr="00F93087">
        <w:rPr>
          <w:sz w:val="24"/>
          <w:szCs w:val="24"/>
        </w:rPr>
        <w:t>сумма</w:t>
      </w:r>
      <w:r w:rsidRPr="00F93087">
        <w:rPr>
          <w:spacing w:val="-8"/>
          <w:sz w:val="24"/>
          <w:szCs w:val="24"/>
        </w:rPr>
        <w:t xml:space="preserve"> </w:t>
      </w:r>
      <w:r w:rsidRPr="00F93087">
        <w:rPr>
          <w:sz w:val="24"/>
          <w:szCs w:val="24"/>
        </w:rPr>
        <w:t>произведений</w:t>
      </w:r>
      <w:r w:rsidRPr="00F93087">
        <w:rPr>
          <w:spacing w:val="-6"/>
          <w:sz w:val="24"/>
          <w:szCs w:val="24"/>
        </w:rPr>
        <w:t xml:space="preserve"> </w:t>
      </w:r>
      <w:r w:rsidRPr="00F93087">
        <w:rPr>
          <w:sz w:val="24"/>
          <w:szCs w:val="24"/>
        </w:rPr>
        <w:t>оценок</w:t>
      </w:r>
      <w:r w:rsidRPr="00F93087">
        <w:rPr>
          <w:spacing w:val="-7"/>
          <w:sz w:val="24"/>
          <w:szCs w:val="24"/>
        </w:rPr>
        <w:t xml:space="preserve"> </w:t>
      </w:r>
      <w:r w:rsidRPr="00F93087">
        <w:rPr>
          <w:sz w:val="24"/>
          <w:szCs w:val="24"/>
        </w:rPr>
        <w:t>на</w:t>
      </w:r>
      <w:r w:rsidRPr="00F93087">
        <w:rPr>
          <w:spacing w:val="-7"/>
          <w:sz w:val="24"/>
          <w:szCs w:val="24"/>
        </w:rPr>
        <w:t xml:space="preserve"> </w:t>
      </w:r>
      <w:r w:rsidRPr="00F93087">
        <w:rPr>
          <w:sz w:val="24"/>
          <w:szCs w:val="24"/>
        </w:rPr>
        <w:t>их</w:t>
      </w:r>
      <w:r w:rsidRPr="00F93087">
        <w:rPr>
          <w:spacing w:val="-9"/>
          <w:sz w:val="24"/>
          <w:szCs w:val="24"/>
        </w:rPr>
        <w:t xml:space="preserve"> </w:t>
      </w:r>
      <w:r w:rsidRPr="00F93087">
        <w:rPr>
          <w:sz w:val="24"/>
          <w:szCs w:val="24"/>
        </w:rPr>
        <w:t>вес:</w:t>
      </w:r>
      <w:r w:rsidRPr="00F93087">
        <w:rPr>
          <w:spacing w:val="-6"/>
          <w:sz w:val="24"/>
          <w:szCs w:val="24"/>
        </w:rPr>
        <w:t xml:space="preserve"> </w:t>
      </w:r>
      <w:r w:rsidRPr="00F93087">
        <w:rPr>
          <w:sz w:val="24"/>
          <w:szCs w:val="24"/>
        </w:rPr>
        <w:t>сумма</w:t>
      </w:r>
      <w:r w:rsidRPr="00F93087">
        <w:rPr>
          <w:spacing w:val="-8"/>
          <w:sz w:val="24"/>
          <w:szCs w:val="24"/>
        </w:rPr>
        <w:t xml:space="preserve"> </w:t>
      </w:r>
      <w:r w:rsidRPr="00F93087">
        <w:rPr>
          <w:sz w:val="24"/>
          <w:szCs w:val="24"/>
        </w:rPr>
        <w:t>весов</w:t>
      </w:r>
      <w:r w:rsidRPr="00F93087">
        <w:rPr>
          <w:spacing w:val="-67"/>
          <w:sz w:val="24"/>
          <w:szCs w:val="24"/>
        </w:rPr>
        <w:t xml:space="preserve"> </w:t>
      </w:r>
      <w:r w:rsidRPr="00F93087">
        <w:rPr>
          <w:sz w:val="24"/>
          <w:szCs w:val="24"/>
        </w:rPr>
        <w:t>оценок</w:t>
      </w:r>
    </w:p>
    <w:p w:rsidR="006B3667" w:rsidRPr="00F93087" w:rsidRDefault="00EB483B">
      <w:pPr>
        <w:pStyle w:val="a3"/>
        <w:spacing w:before="3"/>
        <w:ind w:left="787"/>
        <w:rPr>
          <w:sz w:val="24"/>
          <w:szCs w:val="24"/>
        </w:rPr>
      </w:pPr>
      <w:r w:rsidRPr="00F93087">
        <w:rPr>
          <w:sz w:val="24"/>
          <w:szCs w:val="24"/>
        </w:rPr>
        <w:t>(3х3+3х1+2х2+5х1+3х2+5х1+3х3+5х1+4х2):16=54:16=3,38</w:t>
      </w:r>
    </w:p>
    <w:p w:rsidR="006B3667" w:rsidRPr="00F93087" w:rsidRDefault="00EB483B">
      <w:pPr>
        <w:pStyle w:val="a3"/>
        <w:spacing w:before="43"/>
        <w:ind w:left="1032"/>
        <w:rPr>
          <w:sz w:val="24"/>
          <w:szCs w:val="24"/>
        </w:rPr>
      </w:pPr>
      <w:r w:rsidRPr="00F93087">
        <w:rPr>
          <w:sz w:val="24"/>
          <w:szCs w:val="24"/>
        </w:rPr>
        <w:t>Итоговая</w:t>
      </w:r>
      <w:r w:rsidRPr="00F93087">
        <w:rPr>
          <w:spacing w:val="-3"/>
          <w:sz w:val="24"/>
          <w:szCs w:val="24"/>
        </w:rPr>
        <w:t xml:space="preserve"> </w:t>
      </w:r>
      <w:r w:rsidRPr="00F93087">
        <w:rPr>
          <w:sz w:val="24"/>
          <w:szCs w:val="24"/>
        </w:rPr>
        <w:t>оценка -3</w:t>
      </w:r>
    </w:p>
    <w:p w:rsidR="006B3667" w:rsidRDefault="006B3667">
      <w:pPr>
        <w:rPr>
          <w:sz w:val="24"/>
          <w:szCs w:val="24"/>
        </w:rPr>
      </w:pPr>
    </w:p>
    <w:p w:rsidR="006B3667" w:rsidRPr="00F93087" w:rsidRDefault="002F0A38">
      <w:pPr>
        <w:pStyle w:val="1"/>
        <w:spacing w:before="77"/>
        <w:ind w:left="8250"/>
        <w:rPr>
          <w:sz w:val="24"/>
          <w:szCs w:val="24"/>
        </w:rPr>
      </w:pPr>
      <w:r>
        <w:rPr>
          <w:sz w:val="24"/>
          <w:szCs w:val="24"/>
        </w:rPr>
        <w:t>П</w:t>
      </w:r>
      <w:r w:rsidR="00EB483B" w:rsidRPr="00F93087">
        <w:rPr>
          <w:sz w:val="24"/>
          <w:szCs w:val="24"/>
        </w:rPr>
        <w:t>риложение</w:t>
      </w:r>
      <w:r w:rsidR="00EB483B" w:rsidRPr="00F93087">
        <w:rPr>
          <w:spacing w:val="-1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2.</w:t>
      </w:r>
    </w:p>
    <w:p w:rsidR="006B3667" w:rsidRDefault="00EB483B" w:rsidP="00F93087">
      <w:pPr>
        <w:pStyle w:val="a3"/>
        <w:spacing w:before="79" w:line="259" w:lineRule="auto"/>
        <w:ind w:left="3402" w:right="633" w:hanging="3003"/>
        <w:jc w:val="center"/>
        <w:rPr>
          <w:sz w:val="24"/>
          <w:szCs w:val="24"/>
          <w:u w:val="single"/>
        </w:rPr>
      </w:pPr>
      <w:r w:rsidRPr="00F93087">
        <w:rPr>
          <w:sz w:val="24"/>
          <w:szCs w:val="24"/>
          <w:u w:val="single"/>
        </w:rPr>
        <w:t>Критерии оценивания (весовые коэффициенты) по различным видам учебной</w:t>
      </w:r>
      <w:r w:rsidRPr="00F93087">
        <w:rPr>
          <w:spacing w:val="-67"/>
          <w:sz w:val="24"/>
          <w:szCs w:val="24"/>
        </w:rPr>
        <w:t xml:space="preserve"> </w:t>
      </w:r>
      <w:r w:rsidR="00F93087">
        <w:rPr>
          <w:sz w:val="24"/>
          <w:szCs w:val="24"/>
          <w:u w:val="single"/>
        </w:rPr>
        <w:t xml:space="preserve">деятельности </w:t>
      </w:r>
      <w:r w:rsidRPr="00F93087">
        <w:rPr>
          <w:sz w:val="24"/>
          <w:szCs w:val="24"/>
          <w:u w:val="single"/>
        </w:rPr>
        <w:t>обучающихся</w:t>
      </w:r>
      <w:r w:rsidR="00F93087">
        <w:rPr>
          <w:sz w:val="24"/>
          <w:szCs w:val="24"/>
          <w:u w:val="single"/>
        </w:rPr>
        <w:t xml:space="preserve"> начальной, основной и средней школы</w:t>
      </w:r>
    </w:p>
    <w:tbl>
      <w:tblPr>
        <w:tblStyle w:val="a5"/>
        <w:tblW w:w="9356" w:type="dxa"/>
        <w:tblInd w:w="675" w:type="dxa"/>
        <w:tblLook w:val="04A0" w:firstRow="1" w:lastRow="0" w:firstColumn="1" w:lastColumn="0" w:noHBand="0" w:noVBand="1"/>
      </w:tblPr>
      <w:tblGrid>
        <w:gridCol w:w="3402"/>
        <w:gridCol w:w="3119"/>
        <w:gridCol w:w="2835"/>
      </w:tblGrid>
      <w:tr w:rsidR="00F93087" w:rsidTr="00AE15EA">
        <w:trPr>
          <w:trHeight w:val="546"/>
        </w:trPr>
        <w:tc>
          <w:tcPr>
            <w:tcW w:w="3402" w:type="dxa"/>
          </w:tcPr>
          <w:p w:rsidR="00F93087" w:rsidRPr="0025097F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4"/>
                <w:szCs w:val="24"/>
              </w:rPr>
            </w:pPr>
            <w:r w:rsidRPr="0025097F">
              <w:rPr>
                <w:b/>
                <w:sz w:val="24"/>
                <w:szCs w:val="24"/>
              </w:rPr>
              <w:t>1 балл</w:t>
            </w:r>
          </w:p>
        </w:tc>
        <w:tc>
          <w:tcPr>
            <w:tcW w:w="3119" w:type="dxa"/>
          </w:tcPr>
          <w:p w:rsidR="00F93087" w:rsidRPr="0025097F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4"/>
                <w:szCs w:val="24"/>
              </w:rPr>
            </w:pPr>
            <w:r w:rsidRPr="0025097F">
              <w:rPr>
                <w:b/>
                <w:sz w:val="24"/>
                <w:szCs w:val="24"/>
              </w:rPr>
              <w:t>2 балла</w:t>
            </w:r>
          </w:p>
        </w:tc>
        <w:tc>
          <w:tcPr>
            <w:tcW w:w="2835" w:type="dxa"/>
          </w:tcPr>
          <w:p w:rsidR="00F93087" w:rsidRPr="0025097F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4"/>
                <w:szCs w:val="24"/>
              </w:rPr>
            </w:pPr>
            <w:r w:rsidRPr="0025097F">
              <w:rPr>
                <w:b/>
                <w:sz w:val="24"/>
                <w:szCs w:val="24"/>
              </w:rPr>
              <w:t>3 балла</w:t>
            </w:r>
          </w:p>
        </w:tc>
      </w:tr>
      <w:tr w:rsidR="00F93087" w:rsidTr="00AE15EA">
        <w:trPr>
          <w:trHeight w:val="392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Домашнее задание</w:t>
            </w:r>
          </w:p>
        </w:tc>
        <w:tc>
          <w:tcPr>
            <w:tcW w:w="3119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Устное изложение (пересказ)</w:t>
            </w:r>
          </w:p>
        </w:tc>
        <w:tc>
          <w:tcPr>
            <w:tcW w:w="2835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Комплексный анализ текста</w:t>
            </w:r>
          </w:p>
        </w:tc>
      </w:tr>
      <w:tr w:rsidR="00F93087" w:rsidTr="00AE15EA">
        <w:trPr>
          <w:trHeight w:val="411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Ответ на уроке</w:t>
            </w:r>
          </w:p>
        </w:tc>
        <w:tc>
          <w:tcPr>
            <w:tcW w:w="3119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Орфографическая работа</w:t>
            </w:r>
          </w:p>
        </w:tc>
        <w:tc>
          <w:tcPr>
            <w:tcW w:w="2835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Практическая работа</w:t>
            </w:r>
          </w:p>
        </w:tc>
      </w:tr>
      <w:tr w:rsidR="00F93087" w:rsidTr="00AE15EA">
        <w:trPr>
          <w:trHeight w:val="524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Работа на уроке (базовый уровень)</w:t>
            </w:r>
          </w:p>
        </w:tc>
        <w:tc>
          <w:tcPr>
            <w:tcW w:w="3119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Списывание</w:t>
            </w:r>
          </w:p>
        </w:tc>
        <w:tc>
          <w:tcPr>
            <w:tcW w:w="2835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Реферат</w:t>
            </w:r>
          </w:p>
        </w:tc>
      </w:tr>
      <w:tr w:rsidR="00F93087" w:rsidTr="00AE15EA">
        <w:trPr>
          <w:trHeight w:val="546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lastRenderedPageBreak/>
              <w:t>Рабочая тетрадь(конспект)</w:t>
            </w:r>
          </w:p>
        </w:tc>
        <w:tc>
          <w:tcPr>
            <w:tcW w:w="3119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2835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Тест</w:t>
            </w:r>
          </w:p>
        </w:tc>
      </w:tr>
      <w:tr w:rsidR="00F93087" w:rsidTr="00AE15EA">
        <w:trPr>
          <w:trHeight w:val="421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Опрос</w:t>
            </w:r>
          </w:p>
        </w:tc>
        <w:tc>
          <w:tcPr>
            <w:tcW w:w="3119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Доклад</w:t>
            </w:r>
          </w:p>
        </w:tc>
        <w:tc>
          <w:tcPr>
            <w:tcW w:w="2835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Лабораторное занятие</w:t>
            </w:r>
          </w:p>
        </w:tc>
      </w:tr>
      <w:tr w:rsidR="00F93087" w:rsidTr="00AE15EA">
        <w:trPr>
          <w:trHeight w:val="521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Домашняя работа</w:t>
            </w:r>
          </w:p>
        </w:tc>
        <w:tc>
          <w:tcPr>
            <w:tcW w:w="3119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835" w:type="dxa"/>
          </w:tcPr>
          <w:p w:rsidR="00F93087" w:rsidRPr="00C17924" w:rsidRDefault="00C17924" w:rsidP="00AE15EA">
            <w:pPr>
              <w:widowControl/>
              <w:shd w:val="clear" w:color="auto" w:fill="FFFFFF"/>
              <w:autoSpaceDE/>
              <w:autoSpaceDN/>
              <w:textAlignment w:val="top"/>
              <w:rPr>
                <w:sz w:val="20"/>
                <w:szCs w:val="20"/>
              </w:rPr>
            </w:pPr>
            <w:r w:rsidRPr="00C17924">
              <w:rPr>
                <w:rFonts w:ascii="PT Sans Caption" w:hAnsi="PT Sans Caption"/>
                <w:color w:val="000000"/>
                <w:sz w:val="20"/>
                <w:szCs w:val="20"/>
                <w:lang w:eastAsia="ru-RU"/>
              </w:rPr>
              <w:t>Работа на уроке (задания базового уровня)</w:t>
            </w:r>
          </w:p>
        </w:tc>
      </w:tr>
      <w:tr w:rsidR="00F93087" w:rsidTr="00AE15EA">
        <w:trPr>
          <w:trHeight w:val="524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Чтение вслух ( английский язык, немецкий язык)</w:t>
            </w:r>
          </w:p>
        </w:tc>
        <w:tc>
          <w:tcPr>
            <w:tcW w:w="3119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Математический диктант</w:t>
            </w:r>
          </w:p>
        </w:tc>
        <w:tc>
          <w:tcPr>
            <w:tcW w:w="2835" w:type="dxa"/>
          </w:tcPr>
          <w:p w:rsidR="00F93087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Хоровое пение</w:t>
            </w:r>
          </w:p>
        </w:tc>
      </w:tr>
      <w:tr w:rsidR="00F93087" w:rsidTr="00AE15EA">
        <w:trPr>
          <w:trHeight w:val="358"/>
        </w:trPr>
        <w:tc>
          <w:tcPr>
            <w:tcW w:w="3402" w:type="dxa"/>
          </w:tcPr>
          <w:p w:rsidR="00F93087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Выразительное чтение</w:t>
            </w:r>
          </w:p>
        </w:tc>
        <w:tc>
          <w:tcPr>
            <w:tcW w:w="3119" w:type="dxa"/>
          </w:tcPr>
          <w:p w:rsidR="00F93087" w:rsidRPr="00C17924" w:rsidRDefault="00C17924" w:rsidP="00C17924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Монолог, диалог</w:t>
            </w:r>
          </w:p>
        </w:tc>
        <w:tc>
          <w:tcPr>
            <w:tcW w:w="2835" w:type="dxa"/>
          </w:tcPr>
          <w:p w:rsidR="00F93087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Анализ текста</w:t>
            </w:r>
          </w:p>
        </w:tc>
      </w:tr>
      <w:tr w:rsidR="00F93087" w:rsidTr="00AE15EA">
        <w:trPr>
          <w:trHeight w:val="406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Письмо</w:t>
            </w:r>
          </w:p>
        </w:tc>
        <w:tc>
          <w:tcPr>
            <w:tcW w:w="3119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Устное сочинение</w:t>
            </w:r>
          </w:p>
        </w:tc>
        <w:tc>
          <w:tcPr>
            <w:tcW w:w="2835" w:type="dxa"/>
          </w:tcPr>
          <w:p w:rsidR="00F93087" w:rsidRPr="00C17924" w:rsidRDefault="00C17924" w:rsidP="00AE15EA">
            <w:pPr>
              <w:widowControl/>
              <w:shd w:val="clear" w:color="auto" w:fill="FFFFFF"/>
              <w:autoSpaceDE/>
              <w:autoSpaceDN/>
              <w:textAlignment w:val="top"/>
              <w:rPr>
                <w:sz w:val="20"/>
                <w:szCs w:val="20"/>
              </w:rPr>
            </w:pPr>
            <w:r w:rsidRPr="00C17924">
              <w:rPr>
                <w:rFonts w:ascii="PT Sans Caption" w:hAnsi="PT Sans Caption"/>
                <w:color w:val="000000"/>
                <w:sz w:val="20"/>
                <w:szCs w:val="20"/>
                <w:lang w:eastAsia="ru-RU"/>
              </w:rPr>
              <w:t xml:space="preserve">      </w:t>
            </w:r>
          </w:p>
        </w:tc>
      </w:tr>
      <w:tr w:rsidR="00F93087" w:rsidTr="00AE15EA">
        <w:trPr>
          <w:trHeight w:val="425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3119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Словарный диктант</w:t>
            </w:r>
          </w:p>
        </w:tc>
        <w:tc>
          <w:tcPr>
            <w:tcW w:w="2835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F93087" w:rsidTr="00AE15EA">
        <w:trPr>
          <w:trHeight w:val="425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Обучающее сочинение</w:t>
            </w:r>
          </w:p>
        </w:tc>
        <w:tc>
          <w:tcPr>
            <w:tcW w:w="3119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Работа с таблицами</w:t>
            </w:r>
          </w:p>
        </w:tc>
        <w:tc>
          <w:tcPr>
            <w:tcW w:w="2835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F93087" w:rsidTr="00AE15EA">
        <w:trPr>
          <w:trHeight w:val="425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Устный балл</w:t>
            </w:r>
          </w:p>
        </w:tc>
        <w:tc>
          <w:tcPr>
            <w:tcW w:w="3119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Творческая работа</w:t>
            </w:r>
          </w:p>
        </w:tc>
        <w:tc>
          <w:tcPr>
            <w:tcW w:w="2835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F93087" w:rsidTr="00AE15EA">
        <w:trPr>
          <w:trHeight w:val="425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Семинар</w:t>
            </w:r>
          </w:p>
        </w:tc>
        <w:tc>
          <w:tcPr>
            <w:tcW w:w="3119" w:type="dxa"/>
          </w:tcPr>
          <w:p w:rsidR="00F93087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Сольное пение</w:t>
            </w:r>
          </w:p>
        </w:tc>
        <w:tc>
          <w:tcPr>
            <w:tcW w:w="2835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F93087" w:rsidTr="00AE15EA">
        <w:trPr>
          <w:trHeight w:val="425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Экскурсия</w:t>
            </w:r>
          </w:p>
        </w:tc>
        <w:tc>
          <w:tcPr>
            <w:tcW w:w="3119" w:type="dxa"/>
          </w:tcPr>
          <w:p w:rsidR="00F93087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Письмо по памяти</w:t>
            </w:r>
          </w:p>
        </w:tc>
        <w:tc>
          <w:tcPr>
            <w:tcW w:w="2835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F93087" w:rsidTr="00AE15EA">
        <w:trPr>
          <w:trHeight w:val="425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Дистанционный урок</w:t>
            </w:r>
          </w:p>
        </w:tc>
        <w:tc>
          <w:tcPr>
            <w:tcW w:w="3119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F93087" w:rsidTr="00AE15EA">
        <w:trPr>
          <w:trHeight w:val="425"/>
        </w:trPr>
        <w:tc>
          <w:tcPr>
            <w:tcW w:w="3402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3119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F93087" w:rsidTr="00AE15EA">
        <w:trPr>
          <w:trHeight w:val="212"/>
        </w:trPr>
        <w:tc>
          <w:tcPr>
            <w:tcW w:w="3402" w:type="dxa"/>
            <w:shd w:val="clear" w:color="auto" w:fill="F2F2F2" w:themeFill="background1" w:themeFillShade="F2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:rsidR="00F93087" w:rsidRPr="00C17924" w:rsidRDefault="00F93087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F93087" w:rsidTr="00AE15EA">
        <w:trPr>
          <w:trHeight w:val="425"/>
        </w:trPr>
        <w:tc>
          <w:tcPr>
            <w:tcW w:w="3402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b/>
                <w:sz w:val="20"/>
                <w:szCs w:val="20"/>
              </w:rPr>
              <w:t>4 балла</w:t>
            </w:r>
          </w:p>
        </w:tc>
        <w:tc>
          <w:tcPr>
            <w:tcW w:w="3119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0"/>
                <w:szCs w:val="20"/>
              </w:rPr>
            </w:pPr>
            <w:r w:rsidRPr="00C17924">
              <w:rPr>
                <w:b/>
                <w:sz w:val="20"/>
                <w:szCs w:val="20"/>
              </w:rPr>
              <w:t>5 баллов</w:t>
            </w:r>
          </w:p>
        </w:tc>
        <w:tc>
          <w:tcPr>
            <w:tcW w:w="2835" w:type="dxa"/>
          </w:tcPr>
          <w:p w:rsidR="00F93087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0"/>
                <w:szCs w:val="20"/>
              </w:rPr>
            </w:pPr>
            <w:r w:rsidRPr="00C17924">
              <w:rPr>
                <w:b/>
                <w:sz w:val="20"/>
                <w:szCs w:val="20"/>
              </w:rPr>
              <w:t>6 баллов</w:t>
            </w: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Изложение по самостоятельно составленному плану</w:t>
            </w:r>
          </w:p>
        </w:tc>
        <w:tc>
          <w:tcPr>
            <w:tcW w:w="3119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Диагностический срез</w:t>
            </w:r>
          </w:p>
        </w:tc>
        <w:tc>
          <w:tcPr>
            <w:tcW w:w="2835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аудирование</w:t>
            </w: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Грамматическое задание</w:t>
            </w:r>
          </w:p>
        </w:tc>
        <w:tc>
          <w:tcPr>
            <w:tcW w:w="3119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зачет</w:t>
            </w:r>
          </w:p>
        </w:tc>
        <w:tc>
          <w:tcPr>
            <w:tcW w:w="2835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Говорение (иностранные языки)</w:t>
            </w: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3119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Техника чтения</w:t>
            </w:r>
          </w:p>
        </w:tc>
        <w:tc>
          <w:tcPr>
            <w:tcW w:w="2835" w:type="dxa"/>
          </w:tcPr>
          <w:p w:rsidR="00C17924" w:rsidRPr="00C17924" w:rsidRDefault="00C17924" w:rsidP="00C17924">
            <w:pPr>
              <w:widowControl/>
              <w:shd w:val="clear" w:color="auto" w:fill="FFFFFF"/>
              <w:autoSpaceDE/>
              <w:autoSpaceDN/>
              <w:textAlignment w:val="top"/>
              <w:rPr>
                <w:rFonts w:ascii="PT Sans Caption" w:hAnsi="PT Sans Caption"/>
                <w:color w:val="000000"/>
                <w:sz w:val="20"/>
                <w:szCs w:val="20"/>
                <w:lang w:eastAsia="ru-RU"/>
              </w:rPr>
            </w:pPr>
            <w:r w:rsidRPr="00C17924">
              <w:rPr>
                <w:rFonts w:ascii="PT Sans Caption" w:hAnsi="PT Sans Caption"/>
                <w:color w:val="000000"/>
                <w:sz w:val="20"/>
                <w:szCs w:val="20"/>
                <w:lang w:eastAsia="ru-RU"/>
              </w:rPr>
              <w:t>Эссе</w:t>
            </w:r>
          </w:p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Изложение с элементами сочинения</w:t>
            </w:r>
          </w:p>
        </w:tc>
        <w:tc>
          <w:tcPr>
            <w:tcW w:w="3119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Коллективный проект</w:t>
            </w:r>
          </w:p>
        </w:tc>
        <w:tc>
          <w:tcPr>
            <w:tcW w:w="2835" w:type="dxa"/>
          </w:tcPr>
          <w:p w:rsidR="0025097F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Практическая работа</w:t>
            </w:r>
          </w:p>
        </w:tc>
      </w:tr>
      <w:tr w:rsidR="00C17924" w:rsidTr="00AE15EA">
        <w:trPr>
          <w:trHeight w:val="425"/>
        </w:trPr>
        <w:tc>
          <w:tcPr>
            <w:tcW w:w="3402" w:type="dxa"/>
          </w:tcPr>
          <w:p w:rsidR="00C17924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- Сочинение по картинке</w:t>
            </w:r>
          </w:p>
        </w:tc>
        <w:tc>
          <w:tcPr>
            <w:tcW w:w="3119" w:type="dxa"/>
          </w:tcPr>
          <w:p w:rsidR="00C17924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Работа на уроке (задания повышенного уровня)</w:t>
            </w:r>
          </w:p>
        </w:tc>
        <w:tc>
          <w:tcPr>
            <w:tcW w:w="2835" w:type="dxa"/>
          </w:tcPr>
          <w:p w:rsidR="00C17924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25097F" w:rsidTr="00AE15EA">
        <w:trPr>
          <w:trHeight w:val="144"/>
        </w:trPr>
        <w:tc>
          <w:tcPr>
            <w:tcW w:w="3402" w:type="dxa"/>
            <w:shd w:val="clear" w:color="auto" w:fill="F2F2F2" w:themeFill="background1" w:themeFillShade="F2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0"/>
                <w:szCs w:val="20"/>
              </w:rPr>
            </w:pPr>
            <w:r w:rsidRPr="00C17924">
              <w:rPr>
                <w:b/>
                <w:sz w:val="20"/>
                <w:szCs w:val="20"/>
              </w:rPr>
              <w:t>7 баллов</w:t>
            </w:r>
          </w:p>
        </w:tc>
        <w:tc>
          <w:tcPr>
            <w:tcW w:w="3119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0"/>
                <w:szCs w:val="20"/>
              </w:rPr>
            </w:pPr>
            <w:r w:rsidRPr="00C17924">
              <w:rPr>
                <w:b/>
                <w:sz w:val="20"/>
                <w:szCs w:val="20"/>
              </w:rPr>
              <w:t>8 баллов</w:t>
            </w:r>
          </w:p>
        </w:tc>
        <w:tc>
          <w:tcPr>
            <w:tcW w:w="2835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0"/>
                <w:szCs w:val="20"/>
              </w:rPr>
            </w:pPr>
            <w:r w:rsidRPr="00C17924">
              <w:rPr>
                <w:b/>
                <w:sz w:val="20"/>
                <w:szCs w:val="20"/>
              </w:rPr>
              <w:t>9 баллов</w:t>
            </w: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Контрольное списывание</w:t>
            </w:r>
          </w:p>
        </w:tc>
        <w:tc>
          <w:tcPr>
            <w:tcW w:w="3119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835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Административная контрольная работа</w:t>
            </w: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Входная контрольная работа</w:t>
            </w:r>
          </w:p>
        </w:tc>
        <w:tc>
          <w:tcPr>
            <w:tcW w:w="3119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Контрольный диктант</w:t>
            </w:r>
          </w:p>
        </w:tc>
        <w:tc>
          <w:tcPr>
            <w:tcW w:w="2835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Итоговая контрольная работа</w:t>
            </w: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Входной контрольный диктант</w:t>
            </w:r>
          </w:p>
        </w:tc>
        <w:tc>
          <w:tcPr>
            <w:tcW w:w="3119" w:type="dxa"/>
          </w:tcPr>
          <w:p w:rsidR="0025097F" w:rsidRPr="00C17924" w:rsidRDefault="00C17924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Спортивные нормативы</w:t>
            </w:r>
          </w:p>
        </w:tc>
        <w:tc>
          <w:tcPr>
            <w:tcW w:w="2835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Итоговый контрольный диктант</w:t>
            </w: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Индивидуальный проект</w:t>
            </w:r>
          </w:p>
        </w:tc>
        <w:tc>
          <w:tcPr>
            <w:tcW w:w="3119" w:type="dxa"/>
          </w:tcPr>
          <w:p w:rsidR="0025097F" w:rsidRPr="00C17924" w:rsidRDefault="00C17924" w:rsidP="00C17924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rFonts w:ascii="PT Sans Caption" w:eastAsia="Calibri" w:hAnsi="PT Sans Caption"/>
                <w:color w:val="000000"/>
                <w:sz w:val="20"/>
                <w:szCs w:val="20"/>
              </w:rPr>
              <w:t>итоговое  тестирование</w:t>
            </w:r>
          </w:p>
        </w:tc>
        <w:tc>
          <w:tcPr>
            <w:tcW w:w="2835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25097F" w:rsidTr="00AE15EA">
        <w:trPr>
          <w:trHeight w:val="248"/>
        </w:trPr>
        <w:tc>
          <w:tcPr>
            <w:tcW w:w="3402" w:type="dxa"/>
            <w:shd w:val="clear" w:color="auto" w:fill="F2F2F2" w:themeFill="background1" w:themeFillShade="F2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25097F" w:rsidTr="00AE15EA">
        <w:trPr>
          <w:trHeight w:val="425"/>
        </w:trPr>
        <w:tc>
          <w:tcPr>
            <w:tcW w:w="3402" w:type="dxa"/>
          </w:tcPr>
          <w:p w:rsidR="0025097F" w:rsidRPr="00C17924" w:rsidRDefault="0025097F" w:rsidP="0025097F">
            <w:pPr>
              <w:pStyle w:val="a3"/>
              <w:spacing w:before="79" w:line="259" w:lineRule="auto"/>
              <w:ind w:right="633"/>
              <w:jc w:val="center"/>
              <w:rPr>
                <w:b/>
                <w:sz w:val="20"/>
                <w:szCs w:val="20"/>
              </w:rPr>
            </w:pPr>
            <w:r w:rsidRPr="00C17924">
              <w:rPr>
                <w:b/>
                <w:sz w:val="20"/>
                <w:szCs w:val="20"/>
              </w:rPr>
              <w:t>10 баллов</w:t>
            </w:r>
          </w:p>
        </w:tc>
        <w:tc>
          <w:tcPr>
            <w:tcW w:w="3119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</w:p>
        </w:tc>
      </w:tr>
      <w:tr w:rsidR="0025097F" w:rsidTr="00922884">
        <w:trPr>
          <w:trHeight w:val="425"/>
        </w:trPr>
        <w:tc>
          <w:tcPr>
            <w:tcW w:w="3402" w:type="dxa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5954" w:type="dxa"/>
            <w:gridSpan w:val="2"/>
          </w:tcPr>
          <w:p w:rsidR="0025097F" w:rsidRPr="00C17924" w:rsidRDefault="0025097F" w:rsidP="00F93087">
            <w:pPr>
              <w:pStyle w:val="a3"/>
              <w:spacing w:before="79" w:line="259" w:lineRule="auto"/>
              <w:ind w:right="633"/>
              <w:jc w:val="center"/>
              <w:rPr>
                <w:sz w:val="20"/>
                <w:szCs w:val="20"/>
              </w:rPr>
            </w:pPr>
            <w:r w:rsidRPr="00C17924">
              <w:rPr>
                <w:sz w:val="20"/>
                <w:szCs w:val="20"/>
              </w:rPr>
              <w:t>Мониторинг индивидуальных учебных достижений (ВПР, региональная диагностическая работа, метапредметная работа)</w:t>
            </w:r>
          </w:p>
        </w:tc>
      </w:tr>
    </w:tbl>
    <w:p w:rsidR="00AE15EA" w:rsidRDefault="00AE15EA">
      <w:pPr>
        <w:pStyle w:val="1"/>
        <w:spacing w:before="77"/>
        <w:ind w:left="8250"/>
        <w:rPr>
          <w:sz w:val="24"/>
          <w:szCs w:val="24"/>
        </w:rPr>
      </w:pPr>
    </w:p>
    <w:p w:rsidR="006B3667" w:rsidRPr="00F93087" w:rsidRDefault="002F0A38">
      <w:pPr>
        <w:pStyle w:val="1"/>
        <w:spacing w:before="77"/>
        <w:ind w:left="8250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EB483B" w:rsidRPr="00F93087">
        <w:rPr>
          <w:sz w:val="24"/>
          <w:szCs w:val="24"/>
        </w:rPr>
        <w:t>риложение</w:t>
      </w:r>
      <w:r w:rsidR="00EB483B" w:rsidRPr="00F93087">
        <w:rPr>
          <w:spacing w:val="-1"/>
          <w:sz w:val="24"/>
          <w:szCs w:val="24"/>
        </w:rPr>
        <w:t xml:space="preserve"> </w:t>
      </w:r>
      <w:r w:rsidR="00EB483B" w:rsidRPr="00F93087">
        <w:rPr>
          <w:sz w:val="24"/>
          <w:szCs w:val="24"/>
        </w:rPr>
        <w:t>3.</w:t>
      </w:r>
    </w:p>
    <w:p w:rsidR="006B3667" w:rsidRPr="00F93087" w:rsidRDefault="00EB483B">
      <w:pPr>
        <w:pStyle w:val="a3"/>
        <w:spacing w:before="79"/>
        <w:ind w:left="746"/>
        <w:rPr>
          <w:sz w:val="24"/>
          <w:szCs w:val="24"/>
        </w:rPr>
      </w:pPr>
      <w:r w:rsidRPr="00F93087">
        <w:rPr>
          <w:sz w:val="24"/>
          <w:szCs w:val="24"/>
          <w:u w:val="single"/>
        </w:rPr>
        <w:t>Выставление</w:t>
      </w:r>
      <w:r w:rsidRPr="00F93087">
        <w:rPr>
          <w:spacing w:val="-6"/>
          <w:sz w:val="24"/>
          <w:szCs w:val="24"/>
          <w:u w:val="single"/>
        </w:rPr>
        <w:t xml:space="preserve"> </w:t>
      </w:r>
      <w:r w:rsidRPr="00F93087">
        <w:rPr>
          <w:sz w:val="24"/>
          <w:szCs w:val="24"/>
          <w:u w:val="single"/>
        </w:rPr>
        <w:t>итоговых</w:t>
      </w:r>
      <w:r w:rsidRPr="00F93087">
        <w:rPr>
          <w:spacing w:val="-2"/>
          <w:sz w:val="24"/>
          <w:szCs w:val="24"/>
          <w:u w:val="single"/>
        </w:rPr>
        <w:t xml:space="preserve"> </w:t>
      </w:r>
      <w:r w:rsidRPr="00F93087">
        <w:rPr>
          <w:sz w:val="24"/>
          <w:szCs w:val="24"/>
          <w:u w:val="single"/>
        </w:rPr>
        <w:t>(четвертных,</w:t>
      </w:r>
      <w:r w:rsidRPr="00F93087">
        <w:rPr>
          <w:spacing w:val="-4"/>
          <w:sz w:val="24"/>
          <w:szCs w:val="24"/>
          <w:u w:val="single"/>
        </w:rPr>
        <w:t xml:space="preserve"> </w:t>
      </w:r>
      <w:r w:rsidRPr="00F93087">
        <w:rPr>
          <w:sz w:val="24"/>
          <w:szCs w:val="24"/>
          <w:u w:val="single"/>
        </w:rPr>
        <w:t>триместровых</w:t>
      </w:r>
      <w:r w:rsidRPr="00F93087">
        <w:rPr>
          <w:spacing w:val="-5"/>
          <w:sz w:val="24"/>
          <w:szCs w:val="24"/>
          <w:u w:val="single"/>
        </w:rPr>
        <w:t xml:space="preserve"> </w:t>
      </w:r>
      <w:r w:rsidRPr="00F93087">
        <w:rPr>
          <w:sz w:val="24"/>
          <w:szCs w:val="24"/>
          <w:u w:val="single"/>
        </w:rPr>
        <w:t>и</w:t>
      </w:r>
      <w:r w:rsidRPr="00F93087">
        <w:rPr>
          <w:spacing w:val="-3"/>
          <w:sz w:val="24"/>
          <w:szCs w:val="24"/>
          <w:u w:val="single"/>
        </w:rPr>
        <w:t xml:space="preserve"> </w:t>
      </w:r>
      <w:r w:rsidRPr="00F93087">
        <w:rPr>
          <w:sz w:val="24"/>
          <w:szCs w:val="24"/>
          <w:u w:val="single"/>
        </w:rPr>
        <w:t>полугодовых)</w:t>
      </w:r>
      <w:r w:rsidRPr="00F93087">
        <w:rPr>
          <w:spacing w:val="-3"/>
          <w:sz w:val="24"/>
          <w:szCs w:val="24"/>
          <w:u w:val="single"/>
        </w:rPr>
        <w:t xml:space="preserve"> </w:t>
      </w:r>
      <w:r w:rsidRPr="00F93087">
        <w:rPr>
          <w:sz w:val="24"/>
          <w:szCs w:val="24"/>
          <w:u w:val="single"/>
        </w:rPr>
        <w:t>отметок</w:t>
      </w:r>
    </w:p>
    <w:p w:rsidR="006B3667" w:rsidRPr="00F93087" w:rsidRDefault="006B3667">
      <w:pPr>
        <w:pStyle w:val="a3"/>
        <w:spacing w:before="10"/>
        <w:rPr>
          <w:sz w:val="24"/>
          <w:szCs w:val="24"/>
        </w:rPr>
      </w:pPr>
    </w:p>
    <w:p w:rsidR="006B3667" w:rsidRPr="00F93087" w:rsidRDefault="00EB483B">
      <w:pPr>
        <w:pStyle w:val="a3"/>
        <w:spacing w:before="89"/>
        <w:ind w:left="221"/>
        <w:rPr>
          <w:sz w:val="24"/>
          <w:szCs w:val="24"/>
        </w:rPr>
      </w:pPr>
      <w:r w:rsidRPr="00F93087">
        <w:rPr>
          <w:sz w:val="24"/>
          <w:szCs w:val="24"/>
        </w:rPr>
        <w:t>Шкала</w:t>
      </w:r>
      <w:r w:rsidRPr="00F93087">
        <w:rPr>
          <w:spacing w:val="-4"/>
          <w:sz w:val="24"/>
          <w:szCs w:val="24"/>
        </w:rPr>
        <w:t xml:space="preserve"> </w:t>
      </w:r>
      <w:r w:rsidRPr="00F93087">
        <w:rPr>
          <w:sz w:val="24"/>
          <w:szCs w:val="24"/>
        </w:rPr>
        <w:t>перевода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средневзвешенного</w:t>
      </w:r>
      <w:r w:rsidRPr="00F93087">
        <w:rPr>
          <w:spacing w:val="-4"/>
          <w:sz w:val="24"/>
          <w:szCs w:val="24"/>
        </w:rPr>
        <w:t xml:space="preserve"> </w:t>
      </w:r>
      <w:r w:rsidRPr="00F93087">
        <w:rPr>
          <w:sz w:val="24"/>
          <w:szCs w:val="24"/>
        </w:rPr>
        <w:t>балла</w:t>
      </w:r>
      <w:r w:rsidRPr="00F93087">
        <w:rPr>
          <w:spacing w:val="-2"/>
          <w:sz w:val="24"/>
          <w:szCs w:val="24"/>
        </w:rPr>
        <w:t xml:space="preserve"> </w:t>
      </w:r>
      <w:r w:rsidRPr="00F93087">
        <w:rPr>
          <w:sz w:val="24"/>
          <w:szCs w:val="24"/>
        </w:rPr>
        <w:t>в</w:t>
      </w:r>
      <w:r w:rsidRPr="00F93087">
        <w:rPr>
          <w:spacing w:val="-3"/>
          <w:sz w:val="24"/>
          <w:szCs w:val="24"/>
        </w:rPr>
        <w:t xml:space="preserve"> </w:t>
      </w:r>
      <w:r w:rsidRPr="00F93087">
        <w:rPr>
          <w:sz w:val="24"/>
          <w:szCs w:val="24"/>
        </w:rPr>
        <w:t>пятибалльную</w:t>
      </w:r>
      <w:r w:rsidRPr="00F93087">
        <w:rPr>
          <w:spacing w:val="-4"/>
          <w:sz w:val="24"/>
          <w:szCs w:val="24"/>
        </w:rPr>
        <w:t xml:space="preserve"> </w:t>
      </w:r>
      <w:r w:rsidRPr="00F93087">
        <w:rPr>
          <w:sz w:val="24"/>
          <w:szCs w:val="24"/>
        </w:rPr>
        <w:t>систему</w:t>
      </w:r>
    </w:p>
    <w:p w:rsidR="006B3667" w:rsidRPr="00F93087" w:rsidRDefault="006B3667">
      <w:pPr>
        <w:pStyle w:val="a3"/>
        <w:rPr>
          <w:sz w:val="24"/>
          <w:szCs w:val="24"/>
        </w:rPr>
      </w:pPr>
    </w:p>
    <w:p w:rsidR="006B3667" w:rsidRPr="00F93087" w:rsidRDefault="006B3667">
      <w:pPr>
        <w:pStyle w:val="a3"/>
        <w:spacing w:before="11"/>
        <w:rPr>
          <w:sz w:val="24"/>
          <w:szCs w:val="24"/>
        </w:rPr>
      </w:pPr>
    </w:p>
    <w:tbl>
      <w:tblPr>
        <w:tblStyle w:val="TableNormal"/>
        <w:tblW w:w="0" w:type="auto"/>
        <w:tblInd w:w="16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7"/>
      </w:tblGrid>
      <w:tr w:rsidR="006B3667" w:rsidRPr="00F93087">
        <w:trPr>
          <w:trHeight w:val="443"/>
        </w:trPr>
        <w:tc>
          <w:tcPr>
            <w:tcW w:w="3193" w:type="dxa"/>
          </w:tcPr>
          <w:p w:rsidR="006B3667" w:rsidRPr="00F93087" w:rsidRDefault="00EB483B">
            <w:pPr>
              <w:pStyle w:val="TableParagraph"/>
              <w:spacing w:before="16"/>
              <w:ind w:left="607"/>
              <w:rPr>
                <w:b/>
                <w:sz w:val="24"/>
                <w:szCs w:val="24"/>
              </w:rPr>
            </w:pPr>
            <w:r w:rsidRPr="00F93087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3197" w:type="dxa"/>
          </w:tcPr>
          <w:p w:rsidR="006B3667" w:rsidRPr="00F93087" w:rsidRDefault="00EB483B">
            <w:pPr>
              <w:pStyle w:val="TableParagraph"/>
              <w:spacing w:before="16"/>
              <w:ind w:left="1304" w:right="728"/>
              <w:jc w:val="center"/>
              <w:rPr>
                <w:b/>
                <w:sz w:val="24"/>
                <w:szCs w:val="24"/>
              </w:rPr>
            </w:pPr>
            <w:r w:rsidRPr="00F93087">
              <w:rPr>
                <w:b/>
                <w:sz w:val="24"/>
                <w:szCs w:val="24"/>
              </w:rPr>
              <w:t>Отметка</w:t>
            </w:r>
          </w:p>
        </w:tc>
      </w:tr>
      <w:tr w:rsidR="006B3667" w:rsidRPr="00F93087">
        <w:trPr>
          <w:trHeight w:val="443"/>
        </w:trPr>
        <w:tc>
          <w:tcPr>
            <w:tcW w:w="3193" w:type="dxa"/>
          </w:tcPr>
          <w:p w:rsidR="006B3667" w:rsidRPr="00F93087" w:rsidRDefault="00EB483B" w:rsidP="00C17924">
            <w:pPr>
              <w:pStyle w:val="TableParagraph"/>
              <w:spacing w:before="16"/>
              <w:ind w:left="607"/>
              <w:rPr>
                <w:b/>
                <w:sz w:val="24"/>
                <w:szCs w:val="24"/>
              </w:rPr>
            </w:pPr>
            <w:r w:rsidRPr="00F93087">
              <w:rPr>
                <w:b/>
                <w:sz w:val="24"/>
                <w:szCs w:val="24"/>
              </w:rPr>
              <w:t>1,0</w:t>
            </w:r>
            <w:r w:rsidRPr="00F9308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93087">
              <w:rPr>
                <w:b/>
                <w:sz w:val="24"/>
                <w:szCs w:val="24"/>
              </w:rPr>
              <w:t>– 1,</w:t>
            </w:r>
            <w:r w:rsidR="00C1792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97" w:type="dxa"/>
          </w:tcPr>
          <w:p w:rsidR="006B3667" w:rsidRPr="00F93087" w:rsidRDefault="00EB483B">
            <w:pPr>
              <w:pStyle w:val="TableParagraph"/>
              <w:spacing w:before="16"/>
              <w:ind w:left="577"/>
              <w:jc w:val="center"/>
              <w:rPr>
                <w:b/>
                <w:sz w:val="24"/>
                <w:szCs w:val="24"/>
              </w:rPr>
            </w:pPr>
            <w:r w:rsidRPr="00F93087">
              <w:rPr>
                <w:b/>
                <w:sz w:val="24"/>
                <w:szCs w:val="24"/>
              </w:rPr>
              <w:t>1</w:t>
            </w:r>
          </w:p>
        </w:tc>
      </w:tr>
      <w:tr w:rsidR="006B3667" w:rsidRPr="00F93087">
        <w:trPr>
          <w:trHeight w:val="443"/>
        </w:trPr>
        <w:tc>
          <w:tcPr>
            <w:tcW w:w="3193" w:type="dxa"/>
          </w:tcPr>
          <w:p w:rsidR="006B3667" w:rsidRPr="00F93087" w:rsidRDefault="00C17924">
            <w:pPr>
              <w:pStyle w:val="TableParagraph"/>
              <w:spacing w:before="16"/>
              <w:ind w:left="6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1,5-2,49</w:t>
            </w:r>
          </w:p>
        </w:tc>
        <w:tc>
          <w:tcPr>
            <w:tcW w:w="3197" w:type="dxa"/>
          </w:tcPr>
          <w:p w:rsidR="006B3667" w:rsidRPr="00F93087" w:rsidRDefault="00EB483B">
            <w:pPr>
              <w:pStyle w:val="TableParagraph"/>
              <w:spacing w:before="16"/>
              <w:ind w:left="577"/>
              <w:jc w:val="center"/>
              <w:rPr>
                <w:b/>
                <w:sz w:val="24"/>
                <w:szCs w:val="24"/>
              </w:rPr>
            </w:pPr>
            <w:r w:rsidRPr="00F93087">
              <w:rPr>
                <w:b/>
                <w:sz w:val="24"/>
                <w:szCs w:val="24"/>
              </w:rPr>
              <w:t>2</w:t>
            </w:r>
          </w:p>
        </w:tc>
      </w:tr>
      <w:tr w:rsidR="006B3667" w:rsidRPr="00F93087">
        <w:trPr>
          <w:trHeight w:val="436"/>
        </w:trPr>
        <w:tc>
          <w:tcPr>
            <w:tcW w:w="3193" w:type="dxa"/>
          </w:tcPr>
          <w:p w:rsidR="006B3667" w:rsidRPr="00C17924" w:rsidRDefault="00C17924">
            <w:pPr>
              <w:pStyle w:val="TableParagraph"/>
              <w:spacing w:before="16"/>
              <w:ind w:left="6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2,5- 3,49</w:t>
            </w:r>
          </w:p>
        </w:tc>
        <w:tc>
          <w:tcPr>
            <w:tcW w:w="3197" w:type="dxa"/>
          </w:tcPr>
          <w:p w:rsidR="006B3667" w:rsidRPr="00F93087" w:rsidRDefault="00EB483B">
            <w:pPr>
              <w:pStyle w:val="TableParagraph"/>
              <w:spacing w:before="16"/>
              <w:ind w:left="577"/>
              <w:jc w:val="center"/>
              <w:rPr>
                <w:b/>
                <w:sz w:val="24"/>
                <w:szCs w:val="24"/>
              </w:rPr>
            </w:pPr>
            <w:r w:rsidRPr="00F93087">
              <w:rPr>
                <w:b/>
                <w:sz w:val="24"/>
                <w:szCs w:val="24"/>
              </w:rPr>
              <w:t>3</w:t>
            </w:r>
          </w:p>
        </w:tc>
      </w:tr>
      <w:tr w:rsidR="006B3667" w:rsidRPr="00F93087">
        <w:trPr>
          <w:trHeight w:val="445"/>
        </w:trPr>
        <w:tc>
          <w:tcPr>
            <w:tcW w:w="3193" w:type="dxa"/>
          </w:tcPr>
          <w:p w:rsidR="006B3667" w:rsidRPr="00F93087" w:rsidRDefault="002F0A38">
            <w:pPr>
              <w:pStyle w:val="TableParagraph"/>
              <w:spacing w:before="16"/>
              <w:ind w:left="6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3,5- 4,49</w:t>
            </w:r>
          </w:p>
        </w:tc>
        <w:tc>
          <w:tcPr>
            <w:tcW w:w="3197" w:type="dxa"/>
          </w:tcPr>
          <w:p w:rsidR="006B3667" w:rsidRPr="00F93087" w:rsidRDefault="00EB483B">
            <w:pPr>
              <w:pStyle w:val="TableParagraph"/>
              <w:spacing w:before="16"/>
              <w:ind w:left="577"/>
              <w:jc w:val="center"/>
              <w:rPr>
                <w:b/>
                <w:sz w:val="24"/>
                <w:szCs w:val="24"/>
              </w:rPr>
            </w:pPr>
            <w:r w:rsidRPr="00F93087">
              <w:rPr>
                <w:b/>
                <w:sz w:val="24"/>
                <w:szCs w:val="24"/>
              </w:rPr>
              <w:t>4</w:t>
            </w:r>
          </w:p>
        </w:tc>
      </w:tr>
      <w:tr w:rsidR="006B3667" w:rsidRPr="00F93087">
        <w:trPr>
          <w:trHeight w:val="444"/>
        </w:trPr>
        <w:tc>
          <w:tcPr>
            <w:tcW w:w="3193" w:type="dxa"/>
          </w:tcPr>
          <w:p w:rsidR="006B3667" w:rsidRPr="00F93087" w:rsidRDefault="00EB483B" w:rsidP="002F0A38">
            <w:pPr>
              <w:pStyle w:val="TableParagraph"/>
              <w:spacing w:before="17"/>
              <w:ind w:left="607"/>
              <w:rPr>
                <w:b/>
                <w:sz w:val="24"/>
                <w:szCs w:val="24"/>
              </w:rPr>
            </w:pPr>
            <w:r w:rsidRPr="00F93087">
              <w:rPr>
                <w:b/>
                <w:sz w:val="24"/>
                <w:szCs w:val="24"/>
              </w:rPr>
              <w:t>4,</w:t>
            </w:r>
            <w:r w:rsidR="002F0A38">
              <w:rPr>
                <w:b/>
                <w:sz w:val="24"/>
                <w:szCs w:val="24"/>
              </w:rPr>
              <w:t>5</w:t>
            </w:r>
            <w:r w:rsidRPr="00F93087">
              <w:rPr>
                <w:b/>
                <w:sz w:val="24"/>
                <w:szCs w:val="24"/>
              </w:rPr>
              <w:t xml:space="preserve"> –</w:t>
            </w:r>
            <w:r w:rsidRPr="00F9308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93087">
              <w:rPr>
                <w:b/>
                <w:sz w:val="24"/>
                <w:szCs w:val="24"/>
              </w:rPr>
              <w:t>5,0</w:t>
            </w:r>
          </w:p>
        </w:tc>
        <w:tc>
          <w:tcPr>
            <w:tcW w:w="3197" w:type="dxa"/>
          </w:tcPr>
          <w:p w:rsidR="006B3667" w:rsidRPr="00F93087" w:rsidRDefault="00EB483B">
            <w:pPr>
              <w:pStyle w:val="TableParagraph"/>
              <w:spacing w:before="17"/>
              <w:ind w:left="577"/>
              <w:jc w:val="center"/>
              <w:rPr>
                <w:b/>
                <w:sz w:val="24"/>
                <w:szCs w:val="24"/>
              </w:rPr>
            </w:pPr>
            <w:r w:rsidRPr="00F93087">
              <w:rPr>
                <w:b/>
                <w:sz w:val="24"/>
                <w:szCs w:val="24"/>
              </w:rPr>
              <w:t>5</w:t>
            </w:r>
          </w:p>
        </w:tc>
      </w:tr>
    </w:tbl>
    <w:p w:rsidR="00373BFC" w:rsidRDefault="00373BFC">
      <w:pPr>
        <w:rPr>
          <w:sz w:val="24"/>
          <w:szCs w:val="24"/>
        </w:rPr>
      </w:pPr>
    </w:p>
    <w:p w:rsidR="002F0A38" w:rsidRDefault="002F0A38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</w:t>
      </w:r>
      <w:r w:rsidRPr="002F0A38">
        <w:rPr>
          <w:sz w:val="24"/>
          <w:szCs w:val="24"/>
          <w:u w:val="single"/>
        </w:rPr>
        <w:t>Схема выставления годовых оценок</w:t>
      </w:r>
    </w:p>
    <w:tbl>
      <w:tblPr>
        <w:tblStyle w:val="a5"/>
        <w:tblW w:w="5605" w:type="dxa"/>
        <w:tblInd w:w="1242" w:type="dxa"/>
        <w:tblLook w:val="04A0" w:firstRow="1" w:lastRow="0" w:firstColumn="1" w:lastColumn="0" w:noHBand="0" w:noVBand="1"/>
      </w:tblPr>
      <w:tblGrid>
        <w:gridCol w:w="1103"/>
        <w:gridCol w:w="1273"/>
        <w:gridCol w:w="1276"/>
        <w:gridCol w:w="1396"/>
        <w:gridCol w:w="557"/>
      </w:tblGrid>
      <w:tr w:rsidR="002F0A38" w:rsidTr="002F0A38">
        <w:trPr>
          <w:trHeight w:val="428"/>
        </w:trPr>
        <w:tc>
          <w:tcPr>
            <w:tcW w:w="1103" w:type="dxa"/>
          </w:tcPr>
          <w:p w:rsidR="002F0A38" w:rsidRDefault="002F0A38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 четверть</w:t>
            </w:r>
          </w:p>
        </w:tc>
        <w:tc>
          <w:tcPr>
            <w:tcW w:w="1273" w:type="dxa"/>
          </w:tcPr>
          <w:p w:rsidR="002F0A38" w:rsidRDefault="002F0A38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2 четверть</w:t>
            </w:r>
          </w:p>
        </w:tc>
        <w:tc>
          <w:tcPr>
            <w:tcW w:w="1276" w:type="dxa"/>
          </w:tcPr>
          <w:p w:rsidR="002F0A38" w:rsidRDefault="002F0A38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3 четверть</w:t>
            </w:r>
          </w:p>
        </w:tc>
        <w:tc>
          <w:tcPr>
            <w:tcW w:w="1396" w:type="dxa"/>
          </w:tcPr>
          <w:p w:rsidR="002F0A38" w:rsidRDefault="002F0A38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4 четверть</w:t>
            </w:r>
          </w:p>
        </w:tc>
        <w:tc>
          <w:tcPr>
            <w:tcW w:w="0" w:type="auto"/>
          </w:tcPr>
          <w:p w:rsidR="002F0A38" w:rsidRDefault="002F0A38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год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F0A38">
              <w:rPr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A38" w:rsidTr="002F0A38">
        <w:trPr>
          <w:trHeight w:val="428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A38" w:rsidTr="002F0A38">
        <w:trPr>
          <w:trHeight w:val="452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A38" w:rsidTr="002F0A38">
        <w:trPr>
          <w:trHeight w:val="452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A38" w:rsidTr="002F0A38">
        <w:trPr>
          <w:trHeight w:val="452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F0A38" w:rsidTr="002F0A38">
        <w:trPr>
          <w:trHeight w:val="452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F0A38" w:rsidTr="002F0A38">
        <w:trPr>
          <w:trHeight w:val="452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F0A38" w:rsidTr="002F0A38">
        <w:trPr>
          <w:trHeight w:val="452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F0A38" w:rsidTr="002F0A38">
        <w:trPr>
          <w:trHeight w:val="452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F0A38" w:rsidTr="002F0A38">
        <w:trPr>
          <w:trHeight w:val="452"/>
        </w:trPr>
        <w:tc>
          <w:tcPr>
            <w:tcW w:w="110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 w:rsidRPr="002F0A38">
              <w:rPr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6" w:type="dxa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F0A38" w:rsidRPr="002F0A38" w:rsidRDefault="002F0A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2F0A38" w:rsidRDefault="002F0A38">
      <w:pPr>
        <w:rPr>
          <w:sz w:val="24"/>
          <w:szCs w:val="24"/>
          <w:u w:val="single"/>
        </w:rPr>
      </w:pPr>
    </w:p>
    <w:p w:rsidR="002F0A38" w:rsidRDefault="002F0A38">
      <w:pPr>
        <w:rPr>
          <w:sz w:val="24"/>
          <w:szCs w:val="24"/>
          <w:u w:val="single"/>
        </w:rPr>
      </w:pPr>
    </w:p>
    <w:p w:rsidR="002F0A38" w:rsidRPr="002F0A38" w:rsidRDefault="002F0A38">
      <w:pPr>
        <w:rPr>
          <w:sz w:val="24"/>
          <w:szCs w:val="24"/>
          <w:u w:val="single"/>
        </w:rPr>
      </w:pPr>
    </w:p>
    <w:sectPr w:rsidR="002F0A38" w:rsidRPr="002F0A38">
      <w:pgSz w:w="11920" w:h="16850"/>
      <w:pgMar w:top="940" w:right="180" w:bottom="980" w:left="108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477" w:rsidRDefault="00582477">
      <w:r>
        <w:separator/>
      </w:r>
    </w:p>
  </w:endnote>
  <w:endnote w:type="continuationSeparator" w:id="0">
    <w:p w:rsidR="00582477" w:rsidRDefault="0058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667" w:rsidRDefault="00B6040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7001510</wp:posOffset>
              </wp:positionH>
              <wp:positionV relativeFrom="page">
                <wp:posOffset>10057765</wp:posOffset>
              </wp:positionV>
              <wp:extent cx="152400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667" w:rsidRDefault="00EB483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4FC7"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51.3pt;margin-top:791.9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ETxQIAAK4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" filled="f" stroked="f">
              <v:textbox inset="0,0,0,0">
                <w:txbxContent>
                  <w:p w:rsidR="006B3667" w:rsidRDefault="00EB483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4FC7">
                      <w:rPr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477" w:rsidRDefault="00582477">
      <w:r>
        <w:separator/>
      </w:r>
    </w:p>
  </w:footnote>
  <w:footnote w:type="continuationSeparator" w:id="0">
    <w:p w:rsidR="00582477" w:rsidRDefault="00582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00EF7"/>
    <w:multiLevelType w:val="multilevel"/>
    <w:tmpl w:val="9A5ADEF8"/>
    <w:lvl w:ilvl="0">
      <w:start w:val="1"/>
      <w:numFmt w:val="decimal"/>
      <w:lvlText w:val="%1"/>
      <w:lvlJc w:val="left"/>
      <w:pPr>
        <w:ind w:left="619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7" w:hanging="55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26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2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5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8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1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557"/>
      </w:pPr>
      <w:rPr>
        <w:rFonts w:hint="default"/>
        <w:lang w:val="ru-RU" w:eastAsia="en-US" w:bidi="ar-SA"/>
      </w:rPr>
    </w:lvl>
  </w:abstractNum>
  <w:abstractNum w:abstractNumId="1">
    <w:nsid w:val="29D760B3"/>
    <w:multiLevelType w:val="hybridMultilevel"/>
    <w:tmpl w:val="FF60A768"/>
    <w:lvl w:ilvl="0" w:tplc="DB0A970E">
      <w:numFmt w:val="bullet"/>
      <w:lvlText w:val="•"/>
      <w:lvlJc w:val="left"/>
      <w:pPr>
        <w:ind w:left="151" w:hanging="14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9D56626E">
      <w:numFmt w:val="bullet"/>
      <w:lvlText w:val="•"/>
      <w:lvlJc w:val="left"/>
      <w:pPr>
        <w:ind w:left="413" w:hanging="142"/>
      </w:pPr>
      <w:rPr>
        <w:rFonts w:hint="default"/>
        <w:lang w:val="ru-RU" w:eastAsia="en-US" w:bidi="ar-SA"/>
      </w:rPr>
    </w:lvl>
    <w:lvl w:ilvl="2" w:tplc="AA202618">
      <w:numFmt w:val="bullet"/>
      <w:lvlText w:val="•"/>
      <w:lvlJc w:val="left"/>
      <w:pPr>
        <w:ind w:left="667" w:hanging="142"/>
      </w:pPr>
      <w:rPr>
        <w:rFonts w:hint="default"/>
        <w:lang w:val="ru-RU" w:eastAsia="en-US" w:bidi="ar-SA"/>
      </w:rPr>
    </w:lvl>
    <w:lvl w:ilvl="3" w:tplc="CFF0C662">
      <w:numFmt w:val="bullet"/>
      <w:lvlText w:val="•"/>
      <w:lvlJc w:val="left"/>
      <w:pPr>
        <w:ind w:left="920" w:hanging="142"/>
      </w:pPr>
      <w:rPr>
        <w:rFonts w:hint="default"/>
        <w:lang w:val="ru-RU" w:eastAsia="en-US" w:bidi="ar-SA"/>
      </w:rPr>
    </w:lvl>
    <w:lvl w:ilvl="4" w:tplc="2A4C2720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5" w:tplc="650E34F6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6" w:tplc="1DC8F368">
      <w:numFmt w:val="bullet"/>
      <w:lvlText w:val="•"/>
      <w:lvlJc w:val="left"/>
      <w:pPr>
        <w:ind w:left="1681" w:hanging="142"/>
      </w:pPr>
      <w:rPr>
        <w:rFonts w:hint="default"/>
        <w:lang w:val="ru-RU" w:eastAsia="en-US" w:bidi="ar-SA"/>
      </w:rPr>
    </w:lvl>
    <w:lvl w:ilvl="7" w:tplc="72000980">
      <w:numFmt w:val="bullet"/>
      <w:lvlText w:val="•"/>
      <w:lvlJc w:val="left"/>
      <w:pPr>
        <w:ind w:left="1934" w:hanging="142"/>
      </w:pPr>
      <w:rPr>
        <w:rFonts w:hint="default"/>
        <w:lang w:val="ru-RU" w:eastAsia="en-US" w:bidi="ar-SA"/>
      </w:rPr>
    </w:lvl>
    <w:lvl w:ilvl="8" w:tplc="BCB62A6C">
      <w:numFmt w:val="bullet"/>
      <w:lvlText w:val="•"/>
      <w:lvlJc w:val="left"/>
      <w:pPr>
        <w:ind w:left="2188" w:hanging="142"/>
      </w:pPr>
      <w:rPr>
        <w:rFonts w:hint="default"/>
        <w:lang w:val="ru-RU" w:eastAsia="en-US" w:bidi="ar-SA"/>
      </w:rPr>
    </w:lvl>
  </w:abstractNum>
  <w:abstractNum w:abstractNumId="2">
    <w:nsid w:val="2D857EA9"/>
    <w:multiLevelType w:val="multilevel"/>
    <w:tmpl w:val="7DE43606"/>
    <w:lvl w:ilvl="0">
      <w:start w:val="1"/>
      <w:numFmt w:val="decimal"/>
      <w:lvlText w:val="%1."/>
      <w:lvlJc w:val="left"/>
      <w:pPr>
        <w:ind w:left="972" w:hanging="40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3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01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2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3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6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7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12"/>
      </w:pPr>
      <w:rPr>
        <w:rFonts w:hint="default"/>
        <w:lang w:val="ru-RU" w:eastAsia="en-US" w:bidi="ar-SA"/>
      </w:rPr>
    </w:lvl>
  </w:abstractNum>
  <w:abstractNum w:abstractNumId="3">
    <w:nsid w:val="363B3FE3"/>
    <w:multiLevelType w:val="hybridMultilevel"/>
    <w:tmpl w:val="50CE649E"/>
    <w:lvl w:ilvl="0" w:tplc="712AF622">
      <w:numFmt w:val="bullet"/>
      <w:lvlText w:val="•"/>
      <w:lvlJc w:val="left"/>
      <w:pPr>
        <w:ind w:left="151" w:hanging="14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1C381922">
      <w:numFmt w:val="bullet"/>
      <w:lvlText w:val="•"/>
      <w:lvlJc w:val="left"/>
      <w:pPr>
        <w:ind w:left="456" w:hanging="142"/>
      </w:pPr>
      <w:rPr>
        <w:rFonts w:hint="default"/>
        <w:lang w:val="ru-RU" w:eastAsia="en-US" w:bidi="ar-SA"/>
      </w:rPr>
    </w:lvl>
    <w:lvl w:ilvl="2" w:tplc="7008840E">
      <w:numFmt w:val="bullet"/>
      <w:lvlText w:val="•"/>
      <w:lvlJc w:val="left"/>
      <w:pPr>
        <w:ind w:left="753" w:hanging="142"/>
      </w:pPr>
      <w:rPr>
        <w:rFonts w:hint="default"/>
        <w:lang w:val="ru-RU" w:eastAsia="en-US" w:bidi="ar-SA"/>
      </w:rPr>
    </w:lvl>
    <w:lvl w:ilvl="3" w:tplc="8E281E24">
      <w:numFmt w:val="bullet"/>
      <w:lvlText w:val="•"/>
      <w:lvlJc w:val="left"/>
      <w:pPr>
        <w:ind w:left="1050" w:hanging="142"/>
      </w:pPr>
      <w:rPr>
        <w:rFonts w:hint="default"/>
        <w:lang w:val="ru-RU" w:eastAsia="en-US" w:bidi="ar-SA"/>
      </w:rPr>
    </w:lvl>
    <w:lvl w:ilvl="4" w:tplc="A454B976">
      <w:numFmt w:val="bullet"/>
      <w:lvlText w:val="•"/>
      <w:lvlJc w:val="left"/>
      <w:pPr>
        <w:ind w:left="1347" w:hanging="142"/>
      </w:pPr>
      <w:rPr>
        <w:rFonts w:hint="default"/>
        <w:lang w:val="ru-RU" w:eastAsia="en-US" w:bidi="ar-SA"/>
      </w:rPr>
    </w:lvl>
    <w:lvl w:ilvl="5" w:tplc="8BFCDAC8">
      <w:numFmt w:val="bullet"/>
      <w:lvlText w:val="•"/>
      <w:lvlJc w:val="left"/>
      <w:pPr>
        <w:ind w:left="1644" w:hanging="142"/>
      </w:pPr>
      <w:rPr>
        <w:rFonts w:hint="default"/>
        <w:lang w:val="ru-RU" w:eastAsia="en-US" w:bidi="ar-SA"/>
      </w:rPr>
    </w:lvl>
    <w:lvl w:ilvl="6" w:tplc="B57E4A60">
      <w:numFmt w:val="bullet"/>
      <w:lvlText w:val="•"/>
      <w:lvlJc w:val="left"/>
      <w:pPr>
        <w:ind w:left="1941" w:hanging="142"/>
      </w:pPr>
      <w:rPr>
        <w:rFonts w:hint="default"/>
        <w:lang w:val="ru-RU" w:eastAsia="en-US" w:bidi="ar-SA"/>
      </w:rPr>
    </w:lvl>
    <w:lvl w:ilvl="7" w:tplc="A46659D0">
      <w:numFmt w:val="bullet"/>
      <w:lvlText w:val="•"/>
      <w:lvlJc w:val="left"/>
      <w:pPr>
        <w:ind w:left="2238" w:hanging="142"/>
      </w:pPr>
      <w:rPr>
        <w:rFonts w:hint="default"/>
        <w:lang w:val="ru-RU" w:eastAsia="en-US" w:bidi="ar-SA"/>
      </w:rPr>
    </w:lvl>
    <w:lvl w:ilvl="8" w:tplc="FD541ED6">
      <w:numFmt w:val="bullet"/>
      <w:lvlText w:val="•"/>
      <w:lvlJc w:val="left"/>
      <w:pPr>
        <w:ind w:left="2535" w:hanging="142"/>
      </w:pPr>
      <w:rPr>
        <w:rFonts w:hint="default"/>
        <w:lang w:val="ru-RU" w:eastAsia="en-US" w:bidi="ar-SA"/>
      </w:rPr>
    </w:lvl>
  </w:abstractNum>
  <w:abstractNum w:abstractNumId="4">
    <w:nsid w:val="3EBB4864"/>
    <w:multiLevelType w:val="hybridMultilevel"/>
    <w:tmpl w:val="E2E0266C"/>
    <w:lvl w:ilvl="0" w:tplc="4AE0039C">
      <w:numFmt w:val="bullet"/>
      <w:lvlText w:val="•"/>
      <w:lvlJc w:val="left"/>
      <w:pPr>
        <w:ind w:left="152" w:hanging="14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E0804DD2">
      <w:numFmt w:val="bullet"/>
      <w:lvlText w:val="•"/>
      <w:lvlJc w:val="left"/>
      <w:pPr>
        <w:ind w:left="341" w:hanging="142"/>
      </w:pPr>
      <w:rPr>
        <w:rFonts w:hint="default"/>
        <w:lang w:val="ru-RU" w:eastAsia="en-US" w:bidi="ar-SA"/>
      </w:rPr>
    </w:lvl>
    <w:lvl w:ilvl="2" w:tplc="EB8AC2D2">
      <w:numFmt w:val="bullet"/>
      <w:lvlText w:val="•"/>
      <w:lvlJc w:val="left"/>
      <w:pPr>
        <w:ind w:left="522" w:hanging="142"/>
      </w:pPr>
      <w:rPr>
        <w:rFonts w:hint="default"/>
        <w:lang w:val="ru-RU" w:eastAsia="en-US" w:bidi="ar-SA"/>
      </w:rPr>
    </w:lvl>
    <w:lvl w:ilvl="3" w:tplc="92AEA910">
      <w:numFmt w:val="bullet"/>
      <w:lvlText w:val="•"/>
      <w:lvlJc w:val="left"/>
      <w:pPr>
        <w:ind w:left="703" w:hanging="142"/>
      </w:pPr>
      <w:rPr>
        <w:rFonts w:hint="default"/>
        <w:lang w:val="ru-RU" w:eastAsia="en-US" w:bidi="ar-SA"/>
      </w:rPr>
    </w:lvl>
    <w:lvl w:ilvl="4" w:tplc="7554A192">
      <w:numFmt w:val="bullet"/>
      <w:lvlText w:val="•"/>
      <w:lvlJc w:val="left"/>
      <w:pPr>
        <w:ind w:left="884" w:hanging="142"/>
      </w:pPr>
      <w:rPr>
        <w:rFonts w:hint="default"/>
        <w:lang w:val="ru-RU" w:eastAsia="en-US" w:bidi="ar-SA"/>
      </w:rPr>
    </w:lvl>
    <w:lvl w:ilvl="5" w:tplc="00ECE02A">
      <w:numFmt w:val="bullet"/>
      <w:lvlText w:val="•"/>
      <w:lvlJc w:val="left"/>
      <w:pPr>
        <w:ind w:left="1066" w:hanging="142"/>
      </w:pPr>
      <w:rPr>
        <w:rFonts w:hint="default"/>
        <w:lang w:val="ru-RU" w:eastAsia="en-US" w:bidi="ar-SA"/>
      </w:rPr>
    </w:lvl>
    <w:lvl w:ilvl="6" w:tplc="5EF09B4C">
      <w:numFmt w:val="bullet"/>
      <w:lvlText w:val="•"/>
      <w:lvlJc w:val="left"/>
      <w:pPr>
        <w:ind w:left="1247" w:hanging="142"/>
      </w:pPr>
      <w:rPr>
        <w:rFonts w:hint="default"/>
        <w:lang w:val="ru-RU" w:eastAsia="en-US" w:bidi="ar-SA"/>
      </w:rPr>
    </w:lvl>
    <w:lvl w:ilvl="7" w:tplc="19C86AE4">
      <w:numFmt w:val="bullet"/>
      <w:lvlText w:val="•"/>
      <w:lvlJc w:val="left"/>
      <w:pPr>
        <w:ind w:left="1428" w:hanging="142"/>
      </w:pPr>
      <w:rPr>
        <w:rFonts w:hint="default"/>
        <w:lang w:val="ru-RU" w:eastAsia="en-US" w:bidi="ar-SA"/>
      </w:rPr>
    </w:lvl>
    <w:lvl w:ilvl="8" w:tplc="2682BF28">
      <w:numFmt w:val="bullet"/>
      <w:lvlText w:val="•"/>
      <w:lvlJc w:val="left"/>
      <w:pPr>
        <w:ind w:left="1609" w:hanging="142"/>
      </w:pPr>
      <w:rPr>
        <w:rFonts w:hint="default"/>
        <w:lang w:val="ru-RU" w:eastAsia="en-US" w:bidi="ar-SA"/>
      </w:rPr>
    </w:lvl>
  </w:abstractNum>
  <w:abstractNum w:abstractNumId="5">
    <w:nsid w:val="48F23256"/>
    <w:multiLevelType w:val="hybridMultilevel"/>
    <w:tmpl w:val="92D44466"/>
    <w:lvl w:ilvl="0" w:tplc="9120135E">
      <w:numFmt w:val="bullet"/>
      <w:lvlText w:val="•"/>
      <w:lvlJc w:val="left"/>
      <w:pPr>
        <w:ind w:left="619" w:hanging="32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5F883E90">
      <w:numFmt w:val="bullet"/>
      <w:lvlText w:val="•"/>
      <w:lvlJc w:val="left"/>
      <w:pPr>
        <w:ind w:left="1623" w:hanging="320"/>
      </w:pPr>
      <w:rPr>
        <w:rFonts w:hint="default"/>
        <w:lang w:val="ru-RU" w:eastAsia="en-US" w:bidi="ar-SA"/>
      </w:rPr>
    </w:lvl>
    <w:lvl w:ilvl="2" w:tplc="A596F63C">
      <w:numFmt w:val="bullet"/>
      <w:lvlText w:val="•"/>
      <w:lvlJc w:val="left"/>
      <w:pPr>
        <w:ind w:left="2626" w:hanging="320"/>
      </w:pPr>
      <w:rPr>
        <w:rFonts w:hint="default"/>
        <w:lang w:val="ru-RU" w:eastAsia="en-US" w:bidi="ar-SA"/>
      </w:rPr>
    </w:lvl>
    <w:lvl w:ilvl="3" w:tplc="2442555E">
      <w:numFmt w:val="bullet"/>
      <w:lvlText w:val="•"/>
      <w:lvlJc w:val="left"/>
      <w:pPr>
        <w:ind w:left="3629" w:hanging="320"/>
      </w:pPr>
      <w:rPr>
        <w:rFonts w:hint="default"/>
        <w:lang w:val="ru-RU" w:eastAsia="en-US" w:bidi="ar-SA"/>
      </w:rPr>
    </w:lvl>
    <w:lvl w:ilvl="4" w:tplc="61A6858C">
      <w:numFmt w:val="bullet"/>
      <w:lvlText w:val="•"/>
      <w:lvlJc w:val="left"/>
      <w:pPr>
        <w:ind w:left="4632" w:hanging="320"/>
      </w:pPr>
      <w:rPr>
        <w:rFonts w:hint="default"/>
        <w:lang w:val="ru-RU" w:eastAsia="en-US" w:bidi="ar-SA"/>
      </w:rPr>
    </w:lvl>
    <w:lvl w:ilvl="5" w:tplc="D70ECAE4">
      <w:numFmt w:val="bullet"/>
      <w:lvlText w:val="•"/>
      <w:lvlJc w:val="left"/>
      <w:pPr>
        <w:ind w:left="5635" w:hanging="320"/>
      </w:pPr>
      <w:rPr>
        <w:rFonts w:hint="default"/>
        <w:lang w:val="ru-RU" w:eastAsia="en-US" w:bidi="ar-SA"/>
      </w:rPr>
    </w:lvl>
    <w:lvl w:ilvl="6" w:tplc="37A62D98">
      <w:numFmt w:val="bullet"/>
      <w:lvlText w:val="•"/>
      <w:lvlJc w:val="left"/>
      <w:pPr>
        <w:ind w:left="6638" w:hanging="320"/>
      </w:pPr>
      <w:rPr>
        <w:rFonts w:hint="default"/>
        <w:lang w:val="ru-RU" w:eastAsia="en-US" w:bidi="ar-SA"/>
      </w:rPr>
    </w:lvl>
    <w:lvl w:ilvl="7" w:tplc="98321B6E">
      <w:numFmt w:val="bullet"/>
      <w:lvlText w:val="•"/>
      <w:lvlJc w:val="left"/>
      <w:pPr>
        <w:ind w:left="7641" w:hanging="320"/>
      </w:pPr>
      <w:rPr>
        <w:rFonts w:hint="default"/>
        <w:lang w:val="ru-RU" w:eastAsia="en-US" w:bidi="ar-SA"/>
      </w:rPr>
    </w:lvl>
    <w:lvl w:ilvl="8" w:tplc="CAA6FE8E">
      <w:numFmt w:val="bullet"/>
      <w:lvlText w:val="•"/>
      <w:lvlJc w:val="left"/>
      <w:pPr>
        <w:ind w:left="8644" w:hanging="320"/>
      </w:pPr>
      <w:rPr>
        <w:rFonts w:hint="default"/>
        <w:lang w:val="ru-RU" w:eastAsia="en-US" w:bidi="ar-SA"/>
      </w:rPr>
    </w:lvl>
  </w:abstractNum>
  <w:abstractNum w:abstractNumId="6">
    <w:nsid w:val="5B866DB8"/>
    <w:multiLevelType w:val="hybridMultilevel"/>
    <w:tmpl w:val="FAB0E3D8"/>
    <w:lvl w:ilvl="0" w:tplc="4E9C185C">
      <w:start w:val="2"/>
      <w:numFmt w:val="decimal"/>
      <w:lvlText w:val="%1."/>
      <w:lvlJc w:val="left"/>
      <w:pPr>
        <w:ind w:left="1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8" w:hanging="360"/>
      </w:pPr>
    </w:lvl>
    <w:lvl w:ilvl="2" w:tplc="0419001B" w:tentative="1">
      <w:start w:val="1"/>
      <w:numFmt w:val="lowerRoman"/>
      <w:lvlText w:val="%3."/>
      <w:lvlJc w:val="right"/>
      <w:pPr>
        <w:ind w:left="2848" w:hanging="180"/>
      </w:pPr>
    </w:lvl>
    <w:lvl w:ilvl="3" w:tplc="0419000F" w:tentative="1">
      <w:start w:val="1"/>
      <w:numFmt w:val="decimal"/>
      <w:lvlText w:val="%4."/>
      <w:lvlJc w:val="left"/>
      <w:pPr>
        <w:ind w:left="3568" w:hanging="360"/>
      </w:pPr>
    </w:lvl>
    <w:lvl w:ilvl="4" w:tplc="04190019" w:tentative="1">
      <w:start w:val="1"/>
      <w:numFmt w:val="lowerLetter"/>
      <w:lvlText w:val="%5."/>
      <w:lvlJc w:val="left"/>
      <w:pPr>
        <w:ind w:left="4288" w:hanging="360"/>
      </w:pPr>
    </w:lvl>
    <w:lvl w:ilvl="5" w:tplc="0419001B" w:tentative="1">
      <w:start w:val="1"/>
      <w:numFmt w:val="lowerRoman"/>
      <w:lvlText w:val="%6."/>
      <w:lvlJc w:val="right"/>
      <w:pPr>
        <w:ind w:left="5008" w:hanging="180"/>
      </w:pPr>
    </w:lvl>
    <w:lvl w:ilvl="6" w:tplc="0419000F" w:tentative="1">
      <w:start w:val="1"/>
      <w:numFmt w:val="decimal"/>
      <w:lvlText w:val="%7."/>
      <w:lvlJc w:val="left"/>
      <w:pPr>
        <w:ind w:left="5728" w:hanging="360"/>
      </w:pPr>
    </w:lvl>
    <w:lvl w:ilvl="7" w:tplc="04190019" w:tentative="1">
      <w:start w:val="1"/>
      <w:numFmt w:val="lowerLetter"/>
      <w:lvlText w:val="%8."/>
      <w:lvlJc w:val="left"/>
      <w:pPr>
        <w:ind w:left="6448" w:hanging="360"/>
      </w:pPr>
    </w:lvl>
    <w:lvl w:ilvl="8" w:tplc="0419001B" w:tentative="1">
      <w:start w:val="1"/>
      <w:numFmt w:val="lowerRoman"/>
      <w:lvlText w:val="%9."/>
      <w:lvlJc w:val="right"/>
      <w:pPr>
        <w:ind w:left="7168" w:hanging="180"/>
      </w:pPr>
    </w:lvl>
  </w:abstractNum>
  <w:abstractNum w:abstractNumId="7">
    <w:nsid w:val="70350207"/>
    <w:multiLevelType w:val="multilevel"/>
    <w:tmpl w:val="0D48FC56"/>
    <w:lvl w:ilvl="0">
      <w:start w:val="1"/>
      <w:numFmt w:val="decimal"/>
      <w:lvlText w:val="%1"/>
      <w:lvlJc w:val="left"/>
      <w:pPr>
        <w:ind w:left="1109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9" w:hanging="5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1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2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3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6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7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8" w:hanging="850"/>
      </w:pPr>
      <w:rPr>
        <w:rFonts w:hint="default"/>
        <w:lang w:val="ru-RU" w:eastAsia="en-US" w:bidi="ar-SA"/>
      </w:rPr>
    </w:lvl>
  </w:abstractNum>
  <w:abstractNum w:abstractNumId="8">
    <w:nsid w:val="798E04A4"/>
    <w:multiLevelType w:val="hybridMultilevel"/>
    <w:tmpl w:val="6E36A398"/>
    <w:lvl w:ilvl="0" w:tplc="83FE3FA6">
      <w:numFmt w:val="bullet"/>
      <w:lvlText w:val="•"/>
      <w:lvlJc w:val="left"/>
      <w:pPr>
        <w:ind w:left="53" w:hanging="178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2F401878">
      <w:numFmt w:val="bullet"/>
      <w:lvlText w:val="•"/>
      <w:lvlJc w:val="left"/>
      <w:pPr>
        <w:ind w:left="294" w:hanging="178"/>
      </w:pPr>
      <w:rPr>
        <w:rFonts w:hint="default"/>
        <w:lang w:val="ru-RU" w:eastAsia="en-US" w:bidi="ar-SA"/>
      </w:rPr>
    </w:lvl>
    <w:lvl w:ilvl="2" w:tplc="132E137A">
      <w:numFmt w:val="bullet"/>
      <w:lvlText w:val="•"/>
      <w:lvlJc w:val="left"/>
      <w:pPr>
        <w:ind w:left="528" w:hanging="178"/>
      </w:pPr>
      <w:rPr>
        <w:rFonts w:hint="default"/>
        <w:lang w:val="ru-RU" w:eastAsia="en-US" w:bidi="ar-SA"/>
      </w:rPr>
    </w:lvl>
    <w:lvl w:ilvl="3" w:tplc="999C7F44">
      <w:numFmt w:val="bullet"/>
      <w:lvlText w:val="•"/>
      <w:lvlJc w:val="left"/>
      <w:pPr>
        <w:ind w:left="762" w:hanging="178"/>
      </w:pPr>
      <w:rPr>
        <w:rFonts w:hint="default"/>
        <w:lang w:val="ru-RU" w:eastAsia="en-US" w:bidi="ar-SA"/>
      </w:rPr>
    </w:lvl>
    <w:lvl w:ilvl="4" w:tplc="F048A112">
      <w:numFmt w:val="bullet"/>
      <w:lvlText w:val="•"/>
      <w:lvlJc w:val="left"/>
      <w:pPr>
        <w:ind w:left="996" w:hanging="178"/>
      </w:pPr>
      <w:rPr>
        <w:rFonts w:hint="default"/>
        <w:lang w:val="ru-RU" w:eastAsia="en-US" w:bidi="ar-SA"/>
      </w:rPr>
    </w:lvl>
    <w:lvl w:ilvl="5" w:tplc="C1460E44">
      <w:numFmt w:val="bullet"/>
      <w:lvlText w:val="•"/>
      <w:lvlJc w:val="left"/>
      <w:pPr>
        <w:ind w:left="1231" w:hanging="178"/>
      </w:pPr>
      <w:rPr>
        <w:rFonts w:hint="default"/>
        <w:lang w:val="ru-RU" w:eastAsia="en-US" w:bidi="ar-SA"/>
      </w:rPr>
    </w:lvl>
    <w:lvl w:ilvl="6" w:tplc="A5147460">
      <w:numFmt w:val="bullet"/>
      <w:lvlText w:val="•"/>
      <w:lvlJc w:val="left"/>
      <w:pPr>
        <w:ind w:left="1465" w:hanging="178"/>
      </w:pPr>
      <w:rPr>
        <w:rFonts w:hint="default"/>
        <w:lang w:val="ru-RU" w:eastAsia="en-US" w:bidi="ar-SA"/>
      </w:rPr>
    </w:lvl>
    <w:lvl w:ilvl="7" w:tplc="EB2A4AA6">
      <w:numFmt w:val="bullet"/>
      <w:lvlText w:val="•"/>
      <w:lvlJc w:val="left"/>
      <w:pPr>
        <w:ind w:left="1699" w:hanging="178"/>
      </w:pPr>
      <w:rPr>
        <w:rFonts w:hint="default"/>
        <w:lang w:val="ru-RU" w:eastAsia="en-US" w:bidi="ar-SA"/>
      </w:rPr>
    </w:lvl>
    <w:lvl w:ilvl="8" w:tplc="4FAAB7F2">
      <w:numFmt w:val="bullet"/>
      <w:lvlText w:val="•"/>
      <w:lvlJc w:val="left"/>
      <w:pPr>
        <w:ind w:left="1933" w:hanging="17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B3667"/>
    <w:rsid w:val="0025097F"/>
    <w:rsid w:val="0026762D"/>
    <w:rsid w:val="002F0A38"/>
    <w:rsid w:val="00373BFC"/>
    <w:rsid w:val="004938FF"/>
    <w:rsid w:val="00520326"/>
    <w:rsid w:val="00582477"/>
    <w:rsid w:val="006B3667"/>
    <w:rsid w:val="007A6457"/>
    <w:rsid w:val="009C58FE"/>
    <w:rsid w:val="00AA7AC1"/>
    <w:rsid w:val="00AE15EA"/>
    <w:rsid w:val="00B60400"/>
    <w:rsid w:val="00C17924"/>
    <w:rsid w:val="00D73B9F"/>
    <w:rsid w:val="00D94FE8"/>
    <w:rsid w:val="00E14FC7"/>
    <w:rsid w:val="00E25759"/>
    <w:rsid w:val="00E30E14"/>
    <w:rsid w:val="00EB483B"/>
    <w:rsid w:val="00F82528"/>
    <w:rsid w:val="00F9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A367FA-9F2D-4432-89D4-BA1F2C688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4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10" w:firstLine="424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9"/>
      <w:ind w:left="151"/>
    </w:pPr>
  </w:style>
  <w:style w:type="table" w:styleId="a5">
    <w:name w:val="Table Grid"/>
    <w:basedOn w:val="a1"/>
    <w:uiPriority w:val="39"/>
    <w:rsid w:val="00F930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6495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Полина</dc:creator>
  <cp:lastModifiedBy>Ольга Юрьевна</cp:lastModifiedBy>
  <cp:revision>9</cp:revision>
  <dcterms:created xsi:type="dcterms:W3CDTF">2022-04-27T12:47:00Z</dcterms:created>
  <dcterms:modified xsi:type="dcterms:W3CDTF">2022-04-29T13:29:00Z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2022-04-27T00:00:00Z</vt:filetime>
  </property>
</Properties>
</file>